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2ED" w:rsidRPr="008D6AFF" w:rsidRDefault="002110C0" w:rsidP="000D02ED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0D02ED" w:rsidRPr="008D6A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0D02ED" w:rsidRPr="008D6AFF" w:rsidRDefault="002110C0" w:rsidP="000D0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0D02ED" w:rsidRPr="008D6A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0D02ED" w:rsidRPr="008D6AFF" w:rsidRDefault="002110C0" w:rsidP="000D0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0D02ED" w:rsidRPr="008D6A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0D02ED" w:rsidRPr="008D6A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ustavna</w:t>
      </w:r>
      <w:r w:rsidR="000D02ED" w:rsidRPr="008D6A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="000D02ED" w:rsidRPr="008D6A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0D02ED" w:rsidRPr="008D6AFF" w:rsidRDefault="002110C0" w:rsidP="000D0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0D02ED" w:rsidRPr="008D6A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zakonodavstvo</w:t>
      </w:r>
    </w:p>
    <w:p w:rsidR="000D02ED" w:rsidRPr="008D6AFF" w:rsidRDefault="000D02ED" w:rsidP="000D02ED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8D6AF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04 </w:t>
      </w:r>
      <w:r w:rsidR="002110C0">
        <w:rPr>
          <w:rFonts w:ascii="Times New Roman" w:eastAsia="Calibri" w:hAnsi="Times New Roman" w:cs="Times New Roman"/>
          <w:sz w:val="24"/>
          <w:szCs w:val="24"/>
          <w:lang w:val="sr-Cyrl-CS"/>
        </w:rPr>
        <w:t>Broj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D6AFF">
        <w:rPr>
          <w:rFonts w:ascii="Times New Roman" w:hAnsi="Times New Roman" w:cs="Times New Roman"/>
          <w:sz w:val="24"/>
          <w:szCs w:val="24"/>
          <w:lang w:val="sr-Cyrl-RS"/>
        </w:rPr>
        <w:t>06-2</w:t>
      </w:r>
      <w:r w:rsidRPr="008D6AF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/</w:t>
      </w:r>
      <w:r w:rsidRPr="008D6AFF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8D6AFF">
        <w:rPr>
          <w:rFonts w:ascii="Times New Roman" w:hAnsi="Times New Roman" w:cs="Times New Roman"/>
          <w:sz w:val="24"/>
          <w:szCs w:val="24"/>
          <w:lang w:val="sr-Cyrl-RS"/>
        </w:rPr>
        <w:t>-21</w:t>
      </w:r>
    </w:p>
    <w:p w:rsidR="000D02ED" w:rsidRPr="008D6AFF" w:rsidRDefault="000D02ED" w:rsidP="000D0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D6A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26. </w:t>
      </w:r>
      <w:r w:rsidR="002110C0">
        <w:rPr>
          <w:rFonts w:ascii="Times New Roman" w:eastAsia="Times New Roman" w:hAnsi="Times New Roman" w:cs="Times New Roman"/>
          <w:sz w:val="24"/>
          <w:szCs w:val="24"/>
          <w:lang w:val="sr-Cyrl-RS"/>
        </w:rPr>
        <w:t>januar</w:t>
      </w:r>
      <w:r w:rsidRPr="008D6A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 w:rsidR="002110C0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0D02ED" w:rsidRPr="008D6AFF" w:rsidRDefault="002110C0" w:rsidP="000D0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0D02ED" w:rsidRPr="008D6A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0D02ED" w:rsidRPr="008D6A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0D02ED" w:rsidRPr="008D6A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0D02ED" w:rsidRPr="008D6A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0D02ED" w:rsidRPr="008D6A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0D02ED" w:rsidRPr="008D6A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0D02ED" w:rsidRPr="008D6AFF" w:rsidRDefault="000D02ED" w:rsidP="000D0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D02ED" w:rsidRPr="008D6AFF" w:rsidRDefault="000D02ED" w:rsidP="000D0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D02ED" w:rsidRPr="008D6AFF" w:rsidRDefault="000D02ED" w:rsidP="000D0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D02ED" w:rsidRPr="008D6AFF" w:rsidRDefault="000D02ED" w:rsidP="000D0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D02ED" w:rsidRPr="008D6AFF" w:rsidRDefault="002110C0" w:rsidP="000D0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</w:t>
      </w:r>
      <w:r w:rsidR="000D02ED" w:rsidRPr="008D6AF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A</w:t>
      </w:r>
      <w:r w:rsidR="000D02ED" w:rsidRPr="008D6AF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</w:t>
      </w:r>
      <w:r w:rsidR="000D02ED" w:rsidRPr="008D6AF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="000D02ED" w:rsidRPr="008D6AF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</w:t>
      </w:r>
      <w:r w:rsidR="000D02ED" w:rsidRPr="008D6AF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</w:t>
      </w:r>
      <w:r w:rsidR="000D02ED" w:rsidRPr="008D6AF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="000D02ED" w:rsidRPr="008D6AF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K</w:t>
      </w:r>
    </w:p>
    <w:p w:rsidR="000D02ED" w:rsidRPr="008D6AFF" w:rsidRDefault="000D02ED" w:rsidP="000D02ED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D6AF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16.</w:t>
      </w:r>
      <w:r w:rsidRPr="008D6AF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2110C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SEDNICE</w:t>
      </w:r>
      <w:r w:rsidRPr="008D6AF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2110C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ODBORA</w:t>
      </w:r>
      <w:r w:rsidRPr="008D6AF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2110C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</w:t>
      </w:r>
      <w:r w:rsidRPr="008D6AF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2110C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USTAVNA</w:t>
      </w:r>
      <w:r w:rsidRPr="008D6AF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2110C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PITANjA</w:t>
      </w:r>
      <w:r w:rsidRPr="008D6AF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2110C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Pr="008D6AF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2110C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ZAKONODAVSTVO</w:t>
      </w:r>
      <w:r w:rsidRPr="008D6AF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0D02ED" w:rsidRPr="008D6AFF" w:rsidRDefault="002110C0" w:rsidP="000D02ED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NARODNE</w:t>
      </w:r>
      <w:r w:rsidR="000D02ED" w:rsidRPr="008D6AF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SKUPŠTINE</w:t>
      </w:r>
      <w:r w:rsidR="000D02ED" w:rsidRPr="008D6AF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ODRŽANE</w:t>
      </w:r>
      <w:r w:rsidR="000D02ED" w:rsidRPr="008D6AF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25.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JANUARA</w:t>
      </w:r>
      <w:r w:rsidR="000D02ED" w:rsidRPr="008D6AF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2021</w:t>
      </w:r>
      <w:r w:rsidR="000D02ED" w:rsidRPr="008D6AF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GODINE</w:t>
      </w:r>
    </w:p>
    <w:p w:rsidR="000D02ED" w:rsidRPr="008D6AFF" w:rsidRDefault="000D02ED" w:rsidP="000D02ED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02ED" w:rsidRPr="008D6AFF" w:rsidRDefault="000D02ED" w:rsidP="000D0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02ED" w:rsidRPr="008D6AFF" w:rsidRDefault="000D02ED" w:rsidP="000D0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02ED" w:rsidRPr="008D6AFF" w:rsidRDefault="000D02ED" w:rsidP="000D02ED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AFF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2110C0">
        <w:rPr>
          <w:rFonts w:ascii="Times New Roman" w:eastAsia="Calibri" w:hAnsi="Times New Roman" w:cs="Times New Roman"/>
          <w:sz w:val="24"/>
          <w:szCs w:val="24"/>
        </w:rPr>
        <w:t>Sednica</w:t>
      </w:r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</w:rPr>
        <w:t>je</w:t>
      </w:r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</w:rPr>
        <w:t>počela</w:t>
      </w:r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14.35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časova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proofErr w:type="gramEnd"/>
    </w:p>
    <w:p w:rsidR="000D02ED" w:rsidRPr="008D6AFF" w:rsidRDefault="000D02ED" w:rsidP="000D02ED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AFF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2110C0">
        <w:rPr>
          <w:rFonts w:ascii="Times New Roman" w:eastAsia="Calibri" w:hAnsi="Times New Roman" w:cs="Times New Roman"/>
          <w:sz w:val="24"/>
          <w:szCs w:val="24"/>
        </w:rPr>
        <w:t>Sednicom</w:t>
      </w:r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</w:rPr>
        <w:t>je</w:t>
      </w:r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</w:rPr>
        <w:t>predsedava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la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110C0">
        <w:rPr>
          <w:rFonts w:ascii="Times New Roman" w:eastAsia="Calibri" w:hAnsi="Times New Roman" w:cs="Times New Roman"/>
          <w:sz w:val="24"/>
          <w:szCs w:val="24"/>
        </w:rPr>
        <w:t>predsednik</w:t>
      </w:r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</w:rPr>
        <w:t>Odbora</w:t>
      </w:r>
      <w:r w:rsidRPr="008D6AFF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0D02ED" w:rsidRPr="008D6AFF" w:rsidRDefault="000D02ED" w:rsidP="000D02ED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D6AFF">
        <w:rPr>
          <w:rFonts w:ascii="Times New Roman" w:eastAsia="Calibri" w:hAnsi="Times New Roman" w:cs="Times New Roman"/>
          <w:sz w:val="24"/>
          <w:szCs w:val="24"/>
        </w:rPr>
        <w:tab/>
      </w:r>
      <w:r w:rsidR="002110C0">
        <w:rPr>
          <w:rFonts w:ascii="Times New Roman" w:eastAsia="Calibri" w:hAnsi="Times New Roman" w:cs="Times New Roman"/>
          <w:sz w:val="24"/>
          <w:szCs w:val="24"/>
        </w:rPr>
        <w:t>Sednici</w:t>
      </w:r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</w:rPr>
        <w:t>su</w:t>
      </w:r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</w:rPr>
        <w:t>prisustvovali</w:t>
      </w:r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</w:rPr>
        <w:t>članovi</w:t>
      </w:r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</w:rPr>
        <w:t>Odbora</w:t>
      </w:r>
      <w:r w:rsidRPr="008D6AFF">
        <w:rPr>
          <w:rFonts w:ascii="Times New Roman" w:eastAsia="Calibri" w:hAnsi="Times New Roman" w:cs="Times New Roman"/>
          <w:sz w:val="24"/>
          <w:szCs w:val="24"/>
        </w:rPr>
        <w:t>: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Nevena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Veinović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Vuk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Mirčetić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Olja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Petrović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Luka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Kebara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Uglješa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Mrdić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Željko</w:t>
      </w:r>
      <w:r w:rsidR="00AD726F"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Tomić</w:t>
      </w:r>
      <w:r w:rsidR="00AD726F"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Đuro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Perić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Toma</w:t>
      </w:r>
      <w:r w:rsidR="00AD726F"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Fila</w:t>
      </w:r>
      <w:r w:rsidR="00AD726F"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Dubravka</w:t>
      </w:r>
      <w:r w:rsidR="00AD726F"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Kralj</w:t>
      </w:r>
      <w:r w:rsidR="00AD726F"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Ilija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Matejić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AD726F"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Milenko</w:t>
      </w:r>
      <w:r w:rsidR="00AD726F"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Jovanov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Violeta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Ocokoljić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0D02ED" w:rsidRPr="008D6AFF" w:rsidRDefault="002110C0" w:rsidP="000D02ED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="00AD726F"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AD726F"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prisustvova</w:t>
      </w:r>
      <w:r w:rsidR="00AD726F" w:rsidRPr="008D6AFF">
        <w:rPr>
          <w:rFonts w:ascii="Times New Roman" w:eastAsia="Calibri" w:hAnsi="Times New Roman" w:cs="Times New Roman"/>
          <w:sz w:val="24"/>
          <w:szCs w:val="24"/>
        </w:rPr>
        <w:t>o</w:t>
      </w:r>
      <w:r w:rsidR="00AD726F"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Arpad</w:t>
      </w:r>
      <w:r w:rsidR="00AD726F"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Fremond</w:t>
      </w:r>
      <w:r w:rsidR="00AD726F"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AD726F"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AD726F"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AD726F"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Balinta</w:t>
      </w:r>
      <w:r w:rsidR="00AD726F"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Pastora</w:t>
      </w:r>
      <w:r w:rsidR="00AD726F"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0D02ED"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:rsidR="000D02ED" w:rsidRPr="008D6AFF" w:rsidRDefault="000D02ED" w:rsidP="000D02ED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proofErr w:type="gramStart"/>
      <w:r w:rsidR="002110C0">
        <w:rPr>
          <w:rFonts w:ascii="Times New Roman" w:eastAsia="Calibri" w:hAnsi="Times New Roman" w:cs="Times New Roman"/>
          <w:sz w:val="24"/>
          <w:szCs w:val="24"/>
        </w:rPr>
        <w:t>Sednici</w:t>
      </w:r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</w:rPr>
        <w:t>ni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</w:rPr>
        <w:t>prisustvova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li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članovi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Marija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Jevđić</w:t>
      </w:r>
      <w:r w:rsidR="00AD726F"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Milena</w:t>
      </w:r>
      <w:r w:rsidR="00AD726F"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Popović</w:t>
      </w:r>
      <w:r w:rsidR="00AD726F"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AD726F"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Jovan</w:t>
      </w:r>
      <w:r w:rsidR="00AD726F"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Palalić</w:t>
      </w:r>
      <w:r w:rsidR="00AD726F"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niti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njihovi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zamenici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proofErr w:type="gramEnd"/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:rsidR="000D02ED" w:rsidRPr="008D6AFF" w:rsidRDefault="000D02ED" w:rsidP="000D02ED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2F46D2"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prisustvovali</w:t>
      </w:r>
      <w:r w:rsidR="002F46D2"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2F46D2"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predstavnici</w:t>
      </w:r>
      <w:r w:rsidR="002F46D2"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Ministarstarstva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građevinarstva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infrastrukture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saobraćaja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Veljko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pomoćnik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ministra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vazdušni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saobraćaj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transport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opasne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robe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Slović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samostalni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savetnik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Sektoru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vazdušni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saobraćaj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transport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opasne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robe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Ministarstva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finansija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Nadica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Pantović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Sektora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carinski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sistem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politiku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Ministarstva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trgovine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turizma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telekomunikacija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Milan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Dobrijević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pomoćnik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ministra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Sektoru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elektronske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komunikacije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poštanski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saobraćaj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Marija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Vučinić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načelnik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Odeljenja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poštanski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saobraćaj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nadzor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Ministarstva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poljoprivrede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šumarstva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vodoprivrede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Senad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Mahmutović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državni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sekretar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Gligorije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Veselinović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Sektora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međunarodnu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saradnju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Janković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Uprave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zaštitu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bilja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Ministarstva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unutrašnjih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poslova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Zoran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Lazić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sekretar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ministarstva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Ministarstva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pravde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Zlatko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Petrović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viši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savetnik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0D02ED" w:rsidRPr="008D6AFF" w:rsidRDefault="000D02ED" w:rsidP="000D02ED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D6AF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="002110C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10C0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8D6A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110C0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8D6A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110C0"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 w:rsidRPr="008D6AFF">
        <w:rPr>
          <w:rFonts w:ascii="Times New Roman" w:hAnsi="Times New Roman" w:cs="Times New Roman"/>
          <w:sz w:val="24"/>
          <w:szCs w:val="24"/>
          <w:lang w:val="sr-Cyrl-CS"/>
        </w:rPr>
        <w:t xml:space="preserve"> (13 </w:t>
      </w:r>
      <w:r w:rsidR="002110C0"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Pr="008D6A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110C0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8D6AFF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2110C0">
        <w:rPr>
          <w:rFonts w:ascii="Times New Roman" w:hAnsi="Times New Roman" w:cs="Times New Roman"/>
          <w:sz w:val="24"/>
          <w:szCs w:val="24"/>
          <w:lang w:val="sr-Cyrl-CS"/>
        </w:rPr>
        <w:t>usvojio</w:t>
      </w:r>
      <w:r w:rsidRPr="008D6A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110C0">
        <w:rPr>
          <w:rFonts w:ascii="Times New Roman" w:hAnsi="Times New Roman" w:cs="Times New Roman"/>
          <w:sz w:val="24"/>
          <w:szCs w:val="24"/>
          <w:lang w:val="sr-Cyrl-CS"/>
        </w:rPr>
        <w:t>sledeći</w:t>
      </w:r>
    </w:p>
    <w:p w:rsidR="000D02ED" w:rsidRPr="008D6AFF" w:rsidRDefault="000D02ED" w:rsidP="000D0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02ED" w:rsidRPr="008D6AFF" w:rsidRDefault="002110C0" w:rsidP="000D0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0D02ED" w:rsidRPr="008D6AF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0D02ED" w:rsidRPr="008D6AF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0D02ED" w:rsidRPr="008D6AF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</w:t>
      </w:r>
      <w:r w:rsidR="000D02ED" w:rsidRPr="008D6AF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0D02ED" w:rsidRPr="008D6AF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0D02ED" w:rsidRPr="008D6AF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</w:t>
      </w:r>
      <w:r w:rsidR="000D02ED" w:rsidRPr="008D6AF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0D02ED" w:rsidRPr="008D6AF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0D02ED" w:rsidRPr="008D6AFF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6867A7" w:rsidRPr="008D6AFF" w:rsidRDefault="006867A7" w:rsidP="000D0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D02ED" w:rsidRPr="008D6AFF" w:rsidRDefault="000D02ED" w:rsidP="000D02ED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     </w:t>
      </w:r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</w:rPr>
        <w:t>Predlog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</w:rPr>
        <w:t>zakona</w:t>
      </w:r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</w:rPr>
        <w:t>o</w:t>
      </w:r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</w:rPr>
        <w:t>potvrđivanju</w:t>
      </w:r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</w:rPr>
        <w:t>Sporazuma</w:t>
      </w:r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</w:rPr>
        <w:t>između</w:t>
      </w:r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</w:rPr>
        <w:t>Vlade</w:t>
      </w:r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</w:rPr>
        <w:t>Republike</w:t>
      </w:r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</w:rPr>
        <w:t>Srbije</w:t>
      </w:r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</w:rPr>
        <w:t>i</w:t>
      </w:r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</w:rPr>
        <w:t>Vlade</w:t>
      </w:r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</w:rPr>
        <w:t>Velikog</w:t>
      </w:r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</w:rPr>
        <w:t>Vojvodstva</w:t>
      </w:r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</w:rPr>
        <w:t>Luksemburg</w:t>
      </w:r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</w:rPr>
        <w:t>o</w:t>
      </w:r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</w:rPr>
        <w:t>razmeni</w:t>
      </w:r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</w:rPr>
        <w:t>i</w:t>
      </w:r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</w:rPr>
        <w:t>uzajamnoj</w:t>
      </w:r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</w:rPr>
        <w:t>zaštiti</w:t>
      </w:r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tajnih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</w:rPr>
        <w:t>podataka</w:t>
      </w:r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D6AFF">
        <w:rPr>
          <w:rFonts w:ascii="Times New Roman" w:eastAsia="Calibri" w:hAnsi="Times New Roman" w:cs="Times New Roman"/>
          <w:sz w:val="24"/>
          <w:szCs w:val="24"/>
        </w:rPr>
        <w:t>011-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>2325</w:t>
      </w:r>
      <w:r w:rsidRPr="008D6AFF">
        <w:rPr>
          <w:rFonts w:ascii="Times New Roman" w:eastAsia="Calibri" w:hAnsi="Times New Roman" w:cs="Times New Roman"/>
          <w:sz w:val="24"/>
          <w:szCs w:val="24"/>
        </w:rPr>
        <w:t>/20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proofErr w:type="gramEnd"/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30.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decembra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2020.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0D02ED" w:rsidRPr="008D6AFF" w:rsidRDefault="000D02ED" w:rsidP="000D02ED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2.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</w:rPr>
        <w:t>Predlog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</w:rPr>
        <w:t>zakona</w:t>
      </w:r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</w:rPr>
        <w:t>o</w:t>
      </w:r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</w:rPr>
        <w:t>potvrđivanju</w:t>
      </w:r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</w:rPr>
        <w:t>Sporazuma</w:t>
      </w:r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</w:rPr>
        <w:t>o</w:t>
      </w:r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</w:rPr>
        <w:t>prenosu</w:t>
      </w:r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</w:rPr>
        <w:t>nadležnosti</w:t>
      </w:r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</w:rPr>
        <w:t>za</w:t>
      </w:r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</w:rPr>
        <w:t>pružanje</w:t>
      </w:r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</w:rPr>
        <w:t>usluga</w:t>
      </w:r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</w:rPr>
        <w:t>u</w:t>
      </w:r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</w:rPr>
        <w:t>vazdušnom</w:t>
      </w:r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</w:rPr>
        <w:t>saobraćaju</w:t>
      </w:r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</w:rPr>
        <w:t>između</w:t>
      </w:r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</w:rPr>
        <w:t>Saveta</w:t>
      </w:r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</w:rPr>
        <w:t>ministara</w:t>
      </w:r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</w:rPr>
        <w:t>Bosne</w:t>
      </w:r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</w:rPr>
        <w:t>i</w:t>
      </w:r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</w:rPr>
        <w:t>Hercegovine</w:t>
      </w:r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110C0">
        <w:rPr>
          <w:rFonts w:ascii="Times New Roman" w:eastAsia="Calibri" w:hAnsi="Times New Roman" w:cs="Times New Roman"/>
          <w:sz w:val="24"/>
          <w:szCs w:val="24"/>
        </w:rPr>
        <w:t>Vlade</w:t>
      </w:r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</w:rPr>
        <w:lastRenderedPageBreak/>
        <w:t>Republike</w:t>
      </w:r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</w:rPr>
        <w:t>Srbije</w:t>
      </w:r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</w:rPr>
        <w:t>i</w:t>
      </w:r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</w:rPr>
        <w:t>Vlade</w:t>
      </w:r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</w:rPr>
        <w:t>Crne</w:t>
      </w:r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</w:rPr>
        <w:t>Gore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D6AFF">
        <w:rPr>
          <w:rFonts w:ascii="Times New Roman" w:eastAsia="Calibri" w:hAnsi="Times New Roman" w:cs="Times New Roman"/>
          <w:sz w:val="24"/>
          <w:szCs w:val="24"/>
        </w:rPr>
        <w:t>011-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>2239</w:t>
      </w:r>
      <w:r w:rsidRPr="008D6AFF">
        <w:rPr>
          <w:rFonts w:ascii="Times New Roman" w:eastAsia="Calibri" w:hAnsi="Times New Roman" w:cs="Times New Roman"/>
          <w:sz w:val="24"/>
          <w:szCs w:val="24"/>
        </w:rPr>
        <w:t>/20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25.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decembra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2020.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0D02ED" w:rsidRPr="008D6AFF" w:rsidRDefault="000D02ED" w:rsidP="000D02ED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3.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</w:rPr>
        <w:t>Predlog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</w:rPr>
        <w:t>zakona</w:t>
      </w:r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</w:rPr>
        <w:t>o</w:t>
      </w:r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</w:rPr>
        <w:t>potvrđivanju</w:t>
      </w:r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</w:rPr>
        <w:t>Izmene</w:t>
      </w:r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</w:rPr>
        <w:t>Međunarodne</w:t>
      </w:r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</w:rPr>
        <w:t>konvencije</w:t>
      </w:r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</w:rPr>
        <w:t>o</w:t>
      </w:r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</w:rPr>
        <w:t>Harmonizovanom</w:t>
      </w:r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</w:rPr>
        <w:t>sistemu</w:t>
      </w:r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</w:rPr>
        <w:t>naziva</w:t>
      </w:r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</w:rPr>
        <w:t>i</w:t>
      </w:r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</w:rPr>
        <w:t>šifarskih</w:t>
      </w:r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</w:rPr>
        <w:t>oznaka</w:t>
      </w:r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</w:rPr>
        <w:t>robe</w:t>
      </w:r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D6AFF">
        <w:rPr>
          <w:rFonts w:ascii="Times New Roman" w:eastAsia="Calibri" w:hAnsi="Times New Roman" w:cs="Times New Roman"/>
          <w:sz w:val="24"/>
          <w:szCs w:val="24"/>
        </w:rPr>
        <w:t>011-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>2</w:t>
      </w:r>
      <w:r w:rsidRPr="008D6AFF">
        <w:rPr>
          <w:rFonts w:ascii="Times New Roman" w:eastAsia="Calibri" w:hAnsi="Times New Roman" w:cs="Times New Roman"/>
          <w:sz w:val="24"/>
          <w:szCs w:val="24"/>
        </w:rPr>
        <w:t>238/20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D6AFF">
        <w:rPr>
          <w:rFonts w:ascii="Times New Roman" w:eastAsia="Calibri" w:hAnsi="Times New Roman" w:cs="Times New Roman"/>
          <w:sz w:val="24"/>
          <w:szCs w:val="24"/>
        </w:rPr>
        <w:t>25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decembra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2020.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</w:p>
    <w:p w:rsidR="000D02ED" w:rsidRPr="008D6AFF" w:rsidRDefault="000D02ED" w:rsidP="000D02ED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ab/>
      </w:r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ab/>
        <w:t xml:space="preserve">4. </w:t>
      </w:r>
      <w:r w:rsidR="002110C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Razmatranje</w:t>
      </w:r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Predlog</w:t>
      </w:r>
      <w:r w:rsidR="002110C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a</w:t>
      </w:r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110C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zakona</w:t>
      </w:r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110C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110C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potvrđivanju</w:t>
      </w:r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110C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Drugog</w:t>
      </w:r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110C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dodatnog</w:t>
      </w:r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110C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protokola</w:t>
      </w:r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110C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Svetske</w:t>
      </w:r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110C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poštanske</w:t>
      </w:r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110C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konvencije</w:t>
      </w:r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,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D6AFF">
        <w:rPr>
          <w:rFonts w:ascii="Times New Roman" w:eastAsia="Calibri" w:hAnsi="Times New Roman" w:cs="Times New Roman"/>
          <w:sz w:val="24"/>
          <w:szCs w:val="24"/>
        </w:rPr>
        <w:t>011-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>2134</w:t>
      </w:r>
      <w:r w:rsidRPr="008D6AFF">
        <w:rPr>
          <w:rFonts w:ascii="Times New Roman" w:eastAsia="Calibri" w:hAnsi="Times New Roman" w:cs="Times New Roman"/>
          <w:sz w:val="24"/>
          <w:szCs w:val="24"/>
        </w:rPr>
        <w:t>/20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</w:t>
      </w:r>
      <w:r w:rsidRPr="008D6AFF">
        <w:rPr>
          <w:rFonts w:ascii="Times New Roman" w:eastAsia="Calibri" w:hAnsi="Times New Roman" w:cs="Times New Roman"/>
          <w:sz w:val="24"/>
          <w:szCs w:val="24"/>
        </w:rPr>
        <w:t>8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decembra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2020.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0D02ED" w:rsidRPr="008D6AFF" w:rsidRDefault="000D02ED" w:rsidP="000D02ED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ab/>
      </w:r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ab/>
        <w:t xml:space="preserve">5. </w:t>
      </w:r>
      <w:r w:rsidR="002110C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Razmatranje</w:t>
      </w:r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Predlog</w:t>
      </w:r>
      <w:r w:rsidR="002110C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a</w:t>
      </w:r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110C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zakona</w:t>
      </w:r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110C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110C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potvrđivanju</w:t>
      </w:r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110C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S</w:t>
      </w:r>
      <w:r w:rsidR="002110C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porazuma</w:t>
      </w:r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110C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110C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saradnji</w:t>
      </w:r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110C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između</w:t>
      </w:r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110C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Vlade</w:t>
      </w:r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110C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Republike</w:t>
      </w:r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110C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Srbije</w:t>
      </w:r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110C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i</w:t>
      </w:r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110C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Vlade</w:t>
      </w:r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110C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Islamske</w:t>
      </w:r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110C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Republike</w:t>
      </w:r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110C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Irana</w:t>
      </w:r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110C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u</w:t>
      </w:r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110C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oblasti</w:t>
      </w:r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110C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zaštite</w:t>
      </w:r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110C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bilja</w:t>
      </w:r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110C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i</w:t>
      </w:r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110C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biljnog</w:t>
      </w:r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110C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karantina</w:t>
      </w:r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,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D6AFF">
        <w:rPr>
          <w:rFonts w:ascii="Times New Roman" w:eastAsia="Calibri" w:hAnsi="Times New Roman" w:cs="Times New Roman"/>
          <w:sz w:val="24"/>
          <w:szCs w:val="24"/>
        </w:rPr>
        <w:t>011-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>2133</w:t>
      </w:r>
      <w:r w:rsidRPr="008D6AFF">
        <w:rPr>
          <w:rFonts w:ascii="Times New Roman" w:eastAsia="Calibri" w:hAnsi="Times New Roman" w:cs="Times New Roman"/>
          <w:sz w:val="24"/>
          <w:szCs w:val="24"/>
        </w:rPr>
        <w:t>/20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</w:t>
      </w:r>
      <w:r w:rsidRPr="008D6AFF">
        <w:rPr>
          <w:rFonts w:ascii="Times New Roman" w:eastAsia="Calibri" w:hAnsi="Times New Roman" w:cs="Times New Roman"/>
          <w:sz w:val="24"/>
          <w:szCs w:val="24"/>
        </w:rPr>
        <w:t>8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decembra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2020.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>)</w:t>
      </w:r>
      <w:r w:rsidRPr="008D6AFF">
        <w:rPr>
          <w:rFonts w:ascii="Times New Roman" w:eastAsia="Calibri" w:hAnsi="Times New Roman" w:cs="Times New Roman"/>
          <w:sz w:val="24"/>
          <w:szCs w:val="24"/>
        </w:rPr>
        <w:t>,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0D02ED" w:rsidRPr="008D6AFF" w:rsidRDefault="000D02ED" w:rsidP="000D02ED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ab/>
        <w:t xml:space="preserve">6. </w:t>
      </w:r>
      <w:r w:rsidR="002110C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Razmatranje</w:t>
      </w:r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Predlog</w:t>
      </w:r>
      <w:r w:rsidR="002110C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a</w:t>
      </w:r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2110C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zakona</w:t>
      </w:r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2110C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</w:t>
      </w:r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2110C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potvrđivanju</w:t>
      </w:r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2110C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Sporazuma</w:t>
      </w:r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2110C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između</w:t>
      </w:r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2110C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Vlade</w:t>
      </w:r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2110C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Republike</w:t>
      </w:r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2110C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Srbije</w:t>
      </w:r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2110C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</w:t>
      </w:r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2110C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Vlade</w:t>
      </w:r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2110C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Ruske</w:t>
      </w:r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2110C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Federacije</w:t>
      </w:r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2110C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</w:t>
      </w:r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2110C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saradnji</w:t>
      </w:r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2110C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</w:t>
      </w:r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2110C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borbi</w:t>
      </w:r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2110C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protiv</w:t>
      </w:r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2110C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terorizma</w:t>
      </w:r>
      <w:r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D6AFF">
        <w:rPr>
          <w:rFonts w:ascii="Times New Roman" w:eastAsia="Calibri" w:hAnsi="Times New Roman" w:cs="Times New Roman"/>
          <w:sz w:val="24"/>
          <w:szCs w:val="24"/>
        </w:rPr>
        <w:t>011-2132/20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</w:t>
      </w:r>
      <w:r w:rsidRPr="008D6AFF">
        <w:rPr>
          <w:rFonts w:ascii="Times New Roman" w:eastAsia="Calibri" w:hAnsi="Times New Roman" w:cs="Times New Roman"/>
          <w:sz w:val="24"/>
          <w:szCs w:val="24"/>
        </w:rPr>
        <w:t>8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decembra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2020.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>)</w:t>
      </w:r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  <w:r w:rsidRPr="008D6AF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D02ED" w:rsidRPr="008D6AFF" w:rsidRDefault="000D02ED" w:rsidP="000D02ED">
      <w:pPr>
        <w:pStyle w:val="Style1"/>
        <w:widowControl/>
        <w:tabs>
          <w:tab w:val="left" w:pos="720"/>
        </w:tabs>
        <w:spacing w:after="120" w:line="269" w:lineRule="exact"/>
        <w:ind w:firstLine="0"/>
        <w:rPr>
          <w:rFonts w:ascii="Times New Roman" w:eastAsia="Times New Roman" w:hAnsi="Times New Roman" w:cs="Times New Roman"/>
          <w:lang w:val="sr-Cyrl-RS"/>
        </w:rPr>
      </w:pPr>
    </w:p>
    <w:p w:rsidR="000D02ED" w:rsidRPr="008D6AFF" w:rsidRDefault="000D02ED" w:rsidP="000D02ED">
      <w:pPr>
        <w:tabs>
          <w:tab w:val="left" w:pos="72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D6AF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="002110C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Prva</w:t>
      </w:r>
      <w:r w:rsidRPr="008D6AF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2110C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Pr="008D6AF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2110C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Pr="008D6AF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2110C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Pr="008D6AF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Pr="008D6A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</w:rPr>
        <w:t>Predlog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</w:rPr>
        <w:t>zakona</w:t>
      </w:r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</w:rPr>
        <w:t>o</w:t>
      </w:r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</w:rPr>
        <w:t>potvrđivanju</w:t>
      </w:r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</w:rPr>
        <w:t>Sporazuma</w:t>
      </w:r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</w:rPr>
        <w:t>između</w:t>
      </w:r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</w:rPr>
        <w:t>Vlade</w:t>
      </w:r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</w:rPr>
        <w:t>Republike</w:t>
      </w:r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</w:rPr>
        <w:t>Srbije</w:t>
      </w:r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</w:rPr>
        <w:t>i</w:t>
      </w:r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</w:rPr>
        <w:t>Vlade</w:t>
      </w:r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</w:rPr>
        <w:t>Velikog</w:t>
      </w:r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</w:rPr>
        <w:t>Vojvodstva</w:t>
      </w:r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</w:rPr>
        <w:t>Luksemburg</w:t>
      </w:r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</w:rPr>
        <w:t>o</w:t>
      </w:r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</w:rPr>
        <w:t>razmeni</w:t>
      </w:r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</w:rPr>
        <w:t>i</w:t>
      </w:r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</w:rPr>
        <w:t>uzajamnoj</w:t>
      </w:r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</w:rPr>
        <w:t>zaštiti</w:t>
      </w:r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tajnih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</w:rPr>
        <w:t>podataka</w:t>
      </w:r>
      <w:r w:rsidRPr="008D6AF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D6AFF">
        <w:rPr>
          <w:rFonts w:ascii="Times New Roman" w:eastAsia="Calibri" w:hAnsi="Times New Roman" w:cs="Times New Roman"/>
          <w:sz w:val="24"/>
          <w:szCs w:val="24"/>
        </w:rPr>
        <w:t>011-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>2325</w:t>
      </w:r>
      <w:r w:rsidRPr="008D6AFF">
        <w:rPr>
          <w:rFonts w:ascii="Times New Roman" w:eastAsia="Calibri" w:hAnsi="Times New Roman" w:cs="Times New Roman"/>
          <w:sz w:val="24"/>
          <w:szCs w:val="24"/>
        </w:rPr>
        <w:t>/20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30.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decembra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2020.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</w:p>
    <w:p w:rsidR="000D02ED" w:rsidRPr="008D6AFF" w:rsidRDefault="002110C0" w:rsidP="000D02ED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0D02ED" w:rsidRPr="008D6A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D02ED"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0D02ED" w:rsidRPr="008D6AF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Predlog</w:t>
      </w:r>
      <w:r w:rsidR="000D02ED" w:rsidRPr="008D6AF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zakona</w:t>
      </w:r>
      <w:r w:rsidR="000D02ED" w:rsidRPr="008D6AF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</w:t>
      </w:r>
      <w:r w:rsidR="000D02ED" w:rsidRPr="008D6AF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potvrđivanju</w:t>
      </w:r>
      <w:r w:rsidR="000D02ED" w:rsidRPr="008D6AF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Sporazuma</w:t>
      </w:r>
      <w:r w:rsidR="000D02ED" w:rsidRPr="008D6AF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između</w:t>
      </w:r>
      <w:r w:rsidR="000D02ED" w:rsidRPr="008D6AF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Vlade</w:t>
      </w:r>
      <w:r w:rsidR="000D02ED" w:rsidRPr="008D6AF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Republike</w:t>
      </w:r>
      <w:r w:rsidR="000D02ED" w:rsidRPr="008D6AF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Srbije</w:t>
      </w:r>
      <w:r w:rsidR="000D02ED" w:rsidRPr="008D6AF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</w:t>
      </w:r>
      <w:r w:rsidR="000D02ED" w:rsidRPr="008D6AF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Vlade</w:t>
      </w:r>
      <w:r w:rsidR="000D02ED" w:rsidRPr="008D6AF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Velikog</w:t>
      </w:r>
      <w:r w:rsidR="000D02ED" w:rsidRPr="008D6AF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Vojvodstva</w:t>
      </w:r>
      <w:r w:rsidR="000D02ED" w:rsidRPr="008D6AF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Luksemburg</w:t>
      </w:r>
      <w:r w:rsidR="000D02ED" w:rsidRPr="008D6AF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</w:t>
      </w:r>
      <w:r w:rsidR="000D02ED" w:rsidRPr="008D6AF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razmeni</w:t>
      </w:r>
      <w:r w:rsidR="000D02ED" w:rsidRPr="008D6AF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</w:t>
      </w:r>
      <w:r w:rsidR="000D02ED" w:rsidRPr="008D6AF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uzajamnoj</w:t>
      </w:r>
      <w:r w:rsidR="000D02ED" w:rsidRPr="008D6AF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zaštiti</w:t>
      </w:r>
      <w:r w:rsidR="000D02ED" w:rsidRPr="008D6AF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tajnih</w:t>
      </w:r>
      <w:r w:rsidR="000D02ED" w:rsidRPr="008D6AF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podataka</w:t>
      </w:r>
      <w:r w:rsidR="000D02ED" w:rsidRPr="008D6AFF">
        <w:rPr>
          <w:rFonts w:ascii="Times New Roman" w:hAnsi="Times New Roman" w:cs="Times New Roman"/>
          <w:sz w:val="24"/>
          <w:szCs w:val="24"/>
        </w:rPr>
        <w:t>,</w:t>
      </w:r>
      <w:r w:rsidR="000D02ED"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D02ED"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D02ED"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0D02ED"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0D02ED"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D02ED"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0D02ED"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D02ED"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0D02ED"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D02ED"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D02ED"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0D02ED"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0D02ED"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D02ED"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0D02ED"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0D02ED"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0D02ED"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D02ED"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0D02ED"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0D02ED"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D02ED"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0D02ED" w:rsidRPr="008D6AF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D02ED" w:rsidRPr="008D6AFF" w:rsidRDefault="002110C0" w:rsidP="000D02ED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9D1B47"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D1B47"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9D1B47"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9D1B47"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9D1B47"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0D02ED"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(1</w:t>
      </w:r>
      <w:r w:rsidR="009D1B47" w:rsidRPr="008D6AFF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0D02ED"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0D02ED"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D02ED" w:rsidRPr="008D6AFF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0D02ED" w:rsidRPr="008D6AFF" w:rsidRDefault="002110C0" w:rsidP="000D02ED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D02ED"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izvestioca</w:t>
      </w:r>
      <w:r w:rsidR="000D02ED"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D02ED"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D02ED"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0D02ED"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D02ED"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D02ED"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određen</w:t>
      </w:r>
      <w:r w:rsidR="000D02ED"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D02ED"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0D02ED"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D02ED" w:rsidRPr="008D6AF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D02ED" w:rsidRPr="008D6AFF" w:rsidRDefault="000D02ED" w:rsidP="009D1B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D6AFF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2110C0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Druga</w:t>
      </w:r>
      <w:r w:rsidRPr="008D6AFF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2110C0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Pr="008D6AFF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2110C0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Pr="008D6AFF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2110C0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Pr="008D6AFF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Pr="008D6AF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9D1B47"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</w:rPr>
        <w:t>Predlog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9D1B47"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</w:rPr>
        <w:t>zakona</w:t>
      </w:r>
      <w:r w:rsidR="009D1B47"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</w:rPr>
        <w:t>o</w:t>
      </w:r>
      <w:r w:rsidR="009D1B47"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</w:rPr>
        <w:t>potvrđivanju</w:t>
      </w:r>
      <w:r w:rsidR="009D1B47"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</w:rPr>
        <w:t>Sporazuma</w:t>
      </w:r>
      <w:r w:rsidR="009D1B47"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</w:rPr>
        <w:t>o</w:t>
      </w:r>
      <w:r w:rsidR="009D1B47"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</w:rPr>
        <w:t>prenosu</w:t>
      </w:r>
      <w:r w:rsidR="009D1B47"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</w:rPr>
        <w:t>nadležnosti</w:t>
      </w:r>
      <w:r w:rsidR="009D1B47"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</w:rPr>
        <w:t>za</w:t>
      </w:r>
      <w:r w:rsidR="009D1B47"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</w:rPr>
        <w:t>pružanje</w:t>
      </w:r>
      <w:r w:rsidR="009D1B47"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</w:rPr>
        <w:t>usluga</w:t>
      </w:r>
      <w:r w:rsidR="009D1B47"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</w:rPr>
        <w:t>u</w:t>
      </w:r>
      <w:r w:rsidR="009D1B47"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</w:rPr>
        <w:t>vazdušnom</w:t>
      </w:r>
      <w:r w:rsidR="009D1B47"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</w:rPr>
        <w:t>saobraćaju</w:t>
      </w:r>
      <w:r w:rsidR="009D1B47"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</w:rPr>
        <w:t>između</w:t>
      </w:r>
      <w:r w:rsidR="009D1B47"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</w:rPr>
        <w:t>Saveta</w:t>
      </w:r>
      <w:r w:rsidR="009D1B47"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</w:rPr>
        <w:t>ministara</w:t>
      </w:r>
      <w:r w:rsidR="009D1B47"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</w:rPr>
        <w:t>Bosne</w:t>
      </w:r>
      <w:r w:rsidR="009D1B47"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</w:rPr>
        <w:t>i</w:t>
      </w:r>
      <w:r w:rsidR="009D1B47"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</w:rPr>
        <w:t>Hercegovine</w:t>
      </w:r>
      <w:r w:rsidR="009D1B47" w:rsidRPr="008D6AF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110C0">
        <w:rPr>
          <w:rFonts w:ascii="Times New Roman" w:eastAsia="Calibri" w:hAnsi="Times New Roman" w:cs="Times New Roman"/>
          <w:sz w:val="24"/>
          <w:szCs w:val="24"/>
        </w:rPr>
        <w:t>Vlade</w:t>
      </w:r>
      <w:r w:rsidR="009D1B47"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</w:rPr>
        <w:t>Republike</w:t>
      </w:r>
      <w:r w:rsidR="009D1B47"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</w:rPr>
        <w:t>Srbije</w:t>
      </w:r>
      <w:r w:rsidR="009D1B47"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</w:rPr>
        <w:t>i</w:t>
      </w:r>
      <w:r w:rsidR="009D1B47"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</w:rPr>
        <w:t>Vlade</w:t>
      </w:r>
      <w:r w:rsidR="009D1B47"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</w:rPr>
        <w:t>Crne</w:t>
      </w:r>
      <w:r w:rsidR="009D1B47"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</w:rPr>
        <w:t>Gore</w:t>
      </w:r>
      <w:r w:rsidR="009D1B47"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9D1B47"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9D1B47"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="009D1B47"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="009D1B47"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="009D1B47"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D1B47" w:rsidRPr="008D6AFF">
        <w:rPr>
          <w:rFonts w:ascii="Times New Roman" w:eastAsia="Calibri" w:hAnsi="Times New Roman" w:cs="Times New Roman"/>
          <w:sz w:val="24"/>
          <w:szCs w:val="24"/>
        </w:rPr>
        <w:t>011-</w:t>
      </w:r>
      <w:r w:rsidR="009D1B47"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>2239</w:t>
      </w:r>
      <w:r w:rsidR="009D1B47" w:rsidRPr="008D6AFF">
        <w:rPr>
          <w:rFonts w:ascii="Times New Roman" w:eastAsia="Calibri" w:hAnsi="Times New Roman" w:cs="Times New Roman"/>
          <w:sz w:val="24"/>
          <w:szCs w:val="24"/>
        </w:rPr>
        <w:t>/20</w:t>
      </w:r>
      <w:r w:rsidR="009D1B47"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9D1B47"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25.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decembra</w:t>
      </w:r>
      <w:r w:rsidR="009D1B47"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2020.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9D1B47"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9D1B47"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</w:p>
    <w:p w:rsidR="009D1B47" w:rsidRPr="008D6AFF" w:rsidRDefault="002110C0" w:rsidP="009D1B47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9D1B47" w:rsidRPr="008D6A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D1B47"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9D1B47" w:rsidRPr="008D6AF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redlog</w:t>
      </w:r>
      <w:r w:rsidR="009D1B47" w:rsidRPr="008D6AF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zakona</w:t>
      </w:r>
      <w:r w:rsidR="009D1B47" w:rsidRPr="008D6AF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</w:t>
      </w:r>
      <w:r w:rsidR="009D1B47" w:rsidRPr="008D6AF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potvrđivanju</w:t>
      </w:r>
      <w:r w:rsidR="009D1B47" w:rsidRPr="008D6AF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Sporazuma</w:t>
      </w:r>
      <w:r w:rsidR="009D1B47" w:rsidRPr="008D6AF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</w:t>
      </w:r>
      <w:r w:rsidR="009D1B47" w:rsidRPr="008D6AF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prenosu</w:t>
      </w:r>
      <w:r w:rsidR="009D1B47" w:rsidRPr="008D6AF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nadležnosti</w:t>
      </w:r>
      <w:r w:rsidR="009D1B47" w:rsidRPr="008D6AF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</w:t>
      </w:r>
      <w:r w:rsidR="009D1B47" w:rsidRPr="008D6AF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pružanje</w:t>
      </w:r>
      <w:r w:rsidR="009D1B47" w:rsidRPr="008D6AF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usluga</w:t>
      </w:r>
      <w:r w:rsidR="009D1B47" w:rsidRPr="008D6AF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</w:t>
      </w:r>
      <w:r w:rsidR="009D1B47" w:rsidRPr="008D6AF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vazdušnom</w:t>
      </w:r>
      <w:r w:rsidR="009D1B47" w:rsidRPr="008D6AF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saobraćaju</w:t>
      </w:r>
      <w:r w:rsidR="009D1B47" w:rsidRPr="008D6AF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između</w:t>
      </w:r>
      <w:r w:rsidR="009D1B47" w:rsidRPr="008D6AF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Saveta</w:t>
      </w:r>
      <w:r w:rsidR="009D1B47" w:rsidRPr="008D6AF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ministara</w:t>
      </w:r>
      <w:r w:rsidR="009D1B47" w:rsidRPr="008D6AF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Bosne</w:t>
      </w:r>
      <w:r w:rsidR="009D1B47" w:rsidRPr="008D6AF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</w:t>
      </w:r>
      <w:r w:rsidR="009D1B47" w:rsidRPr="008D6AF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Hercegovine</w:t>
      </w:r>
      <w:r w:rsidR="009D1B47" w:rsidRPr="008D6AF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Vlade</w:t>
      </w:r>
      <w:r w:rsidR="009D1B47" w:rsidRPr="008D6AF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Republike</w:t>
      </w:r>
      <w:r w:rsidR="009D1B47" w:rsidRPr="008D6AF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Srbije</w:t>
      </w:r>
      <w:r w:rsidR="009D1B47" w:rsidRPr="008D6AF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</w:t>
      </w:r>
      <w:r w:rsidR="009D1B47" w:rsidRPr="008D6AF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Vlade</w:t>
      </w:r>
      <w:r w:rsidR="009D1B47" w:rsidRPr="008D6AF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Crne</w:t>
      </w:r>
      <w:r w:rsidR="009D1B47" w:rsidRPr="008D6AF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Gore</w:t>
      </w:r>
      <w:r w:rsidR="009D1B47" w:rsidRPr="008D6AFF">
        <w:rPr>
          <w:rFonts w:ascii="Times New Roman" w:hAnsi="Times New Roman" w:cs="Times New Roman"/>
          <w:sz w:val="24"/>
          <w:szCs w:val="24"/>
        </w:rPr>
        <w:t>,</w:t>
      </w:r>
      <w:r w:rsidR="009D1B47"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9D1B47"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D1B47"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9D1B47"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9D1B47"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D1B47"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9D1B47"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D1B47"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9D1B47"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D1B47"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D1B47"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9D1B47"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9D1B47"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D1B47"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9D1B47"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9D1B47"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9D1B47"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D1B47"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9D1B47"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9D1B47"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9D1B47"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9D1B47" w:rsidRPr="008D6AF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D02ED" w:rsidRPr="008D6AFF" w:rsidRDefault="000D02ED" w:rsidP="000D02E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D6AF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110C0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(1</w:t>
      </w:r>
      <w:r w:rsidR="009D1B47" w:rsidRPr="008D6AFF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D6AFF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0D02ED" w:rsidRPr="008D6AFF" w:rsidRDefault="000D02ED" w:rsidP="000D02E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AF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110C0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hAnsi="Times New Roman" w:cs="Times New Roman"/>
          <w:sz w:val="24"/>
          <w:szCs w:val="24"/>
          <w:lang w:val="sr-Cyrl-RS"/>
        </w:rPr>
        <w:t>izvestioca</w:t>
      </w:r>
      <w:r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hAnsi="Times New Roman" w:cs="Times New Roman"/>
          <w:sz w:val="24"/>
          <w:szCs w:val="24"/>
          <w:lang w:val="sr-Cyrl-RS"/>
        </w:rPr>
        <w:t>određen</w:t>
      </w:r>
      <w:r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8D6AF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D02ED" w:rsidRPr="008D6AFF" w:rsidRDefault="000D02ED" w:rsidP="009D1B47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D6AFF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2110C0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Treća</w:t>
      </w:r>
      <w:r w:rsidRPr="008D6AFF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2110C0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tačka</w:t>
      </w:r>
      <w:r w:rsidRPr="008D6AFF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2110C0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dnevnog</w:t>
      </w:r>
      <w:r w:rsidRPr="008D6AFF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2110C0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reda</w:t>
      </w:r>
      <w:r w:rsidRPr="008D6AFF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:</w:t>
      </w:r>
      <w:r w:rsidRPr="008D6AF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9D1B47"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</w:rPr>
        <w:t>Predlog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9D1B47"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</w:rPr>
        <w:t>zakona</w:t>
      </w:r>
      <w:r w:rsidR="009D1B47"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</w:rPr>
        <w:t>o</w:t>
      </w:r>
      <w:r w:rsidR="009D1B47"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</w:rPr>
        <w:t>potvrđivanju</w:t>
      </w:r>
      <w:r w:rsidR="009D1B47"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</w:rPr>
        <w:t>Izmene</w:t>
      </w:r>
      <w:r w:rsidR="009D1B47"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</w:rPr>
        <w:t>Međunarodne</w:t>
      </w:r>
      <w:r w:rsidR="009D1B47"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</w:rPr>
        <w:t>konvencije</w:t>
      </w:r>
      <w:r w:rsidR="009D1B47"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</w:rPr>
        <w:t>o</w:t>
      </w:r>
      <w:r w:rsidR="009D1B47"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</w:rPr>
        <w:t>Harmonizovanom</w:t>
      </w:r>
      <w:r w:rsidR="009D1B47"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</w:rPr>
        <w:t>sistemu</w:t>
      </w:r>
      <w:r w:rsidR="009D1B47"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</w:rPr>
        <w:t>naziva</w:t>
      </w:r>
      <w:r w:rsidR="009D1B47"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</w:rPr>
        <w:t>i</w:t>
      </w:r>
      <w:r w:rsidR="009D1B47"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</w:rPr>
        <w:t>šifarskih</w:t>
      </w:r>
      <w:r w:rsidR="009D1B47"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</w:rPr>
        <w:t>oznaka</w:t>
      </w:r>
      <w:r w:rsidR="009D1B47" w:rsidRPr="008D6A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</w:rPr>
        <w:t>robe</w:t>
      </w:r>
      <w:r w:rsidR="009D1B47" w:rsidRPr="008D6AF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9D1B47"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9D1B47"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="009D1B47"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="009D1B47"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="009D1B47"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D1B47" w:rsidRPr="008D6AFF">
        <w:rPr>
          <w:rFonts w:ascii="Times New Roman" w:eastAsia="Calibri" w:hAnsi="Times New Roman" w:cs="Times New Roman"/>
          <w:sz w:val="24"/>
          <w:szCs w:val="24"/>
        </w:rPr>
        <w:t>011-</w:t>
      </w:r>
      <w:r w:rsidR="009D1B47"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>2</w:t>
      </w:r>
      <w:r w:rsidR="009D1B47" w:rsidRPr="008D6AFF">
        <w:rPr>
          <w:rFonts w:ascii="Times New Roman" w:eastAsia="Calibri" w:hAnsi="Times New Roman" w:cs="Times New Roman"/>
          <w:sz w:val="24"/>
          <w:szCs w:val="24"/>
        </w:rPr>
        <w:t>238/20</w:t>
      </w:r>
      <w:r w:rsidR="009D1B47"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9D1B47"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D1B47" w:rsidRPr="008D6AFF">
        <w:rPr>
          <w:rFonts w:ascii="Times New Roman" w:eastAsia="Calibri" w:hAnsi="Times New Roman" w:cs="Times New Roman"/>
          <w:sz w:val="24"/>
          <w:szCs w:val="24"/>
        </w:rPr>
        <w:t>25</w:t>
      </w:r>
      <w:r w:rsidR="009D1B47"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decembra</w:t>
      </w:r>
      <w:r w:rsidR="009D1B47"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2020.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9D1B47"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9D1B47"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</w:p>
    <w:p w:rsidR="009D1B47" w:rsidRPr="008D6AFF" w:rsidRDefault="002110C0" w:rsidP="009D1B47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Odbor</w:t>
      </w:r>
      <w:r w:rsidR="009D1B47" w:rsidRPr="008D6A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D1B47"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9D1B47" w:rsidRPr="008D6AF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Predlog</w:t>
      </w:r>
      <w:r w:rsidR="009D1B47" w:rsidRPr="008D6AF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zakona</w:t>
      </w:r>
      <w:r w:rsidR="009D1B47" w:rsidRPr="008D6AF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</w:t>
      </w:r>
      <w:r w:rsidR="009D1B47" w:rsidRPr="008D6AF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potvrđivanju</w:t>
      </w:r>
      <w:r w:rsidR="009D1B47" w:rsidRPr="008D6AF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Izmene</w:t>
      </w:r>
      <w:r w:rsidR="009D1B47" w:rsidRPr="008D6AF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Međunarodne</w:t>
      </w:r>
      <w:r w:rsidR="009D1B47" w:rsidRPr="008D6AF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konvencije</w:t>
      </w:r>
      <w:r w:rsidR="009D1B47" w:rsidRPr="008D6AF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</w:t>
      </w:r>
      <w:r w:rsidR="009D1B47" w:rsidRPr="008D6AF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Harmonizovanom</w:t>
      </w:r>
      <w:r w:rsidR="009D1B47" w:rsidRPr="008D6AF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sistemu</w:t>
      </w:r>
      <w:r w:rsidR="009D1B47" w:rsidRPr="008D6AF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naziva</w:t>
      </w:r>
      <w:r w:rsidR="009D1B47" w:rsidRPr="008D6AF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</w:t>
      </w:r>
      <w:r w:rsidR="009D1B47" w:rsidRPr="008D6AF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šifarskih</w:t>
      </w:r>
      <w:r w:rsidR="009D1B47" w:rsidRPr="008D6AF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oznaka</w:t>
      </w:r>
      <w:r w:rsidR="009D1B47" w:rsidRPr="008D6AF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robe</w:t>
      </w:r>
      <w:r w:rsidR="009D1B47" w:rsidRPr="008D6AFF">
        <w:rPr>
          <w:rFonts w:ascii="Times New Roman" w:hAnsi="Times New Roman" w:cs="Times New Roman"/>
          <w:sz w:val="24"/>
          <w:szCs w:val="24"/>
        </w:rPr>
        <w:t>,</w:t>
      </w:r>
      <w:r w:rsidR="009D1B47"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9D1B47"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D1B47"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9D1B47"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9D1B47"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D1B47"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9D1B47"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D1B47"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9D1B47"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D1B47"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D1B47"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9D1B47"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9D1B47"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D1B47"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9D1B47"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9D1B47"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9D1B47"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D1B47"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9D1B47"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9D1B47"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9D1B47"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9D1B47" w:rsidRPr="008D6AF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D02ED" w:rsidRPr="008D6AFF" w:rsidRDefault="002110C0" w:rsidP="000D02ED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0D02ED"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D02ED"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0D02ED"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0D02ED"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0D02ED"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(1</w:t>
      </w:r>
      <w:r w:rsidR="009D1B47" w:rsidRPr="008D6AFF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0D02ED"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0D02ED"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D02ED" w:rsidRPr="008D6AFF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0D02ED" w:rsidRPr="008D6AFF" w:rsidRDefault="000D02ED" w:rsidP="000D02E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AF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110C0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hAnsi="Times New Roman" w:cs="Times New Roman"/>
          <w:sz w:val="24"/>
          <w:szCs w:val="24"/>
          <w:lang w:val="sr-Cyrl-RS"/>
        </w:rPr>
        <w:t>izvestioca</w:t>
      </w:r>
      <w:r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hAnsi="Times New Roman" w:cs="Times New Roman"/>
          <w:sz w:val="24"/>
          <w:szCs w:val="24"/>
          <w:lang w:val="sr-Cyrl-RS"/>
        </w:rPr>
        <w:t>određen</w:t>
      </w:r>
      <w:r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8D6AF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8D6A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B47" w:rsidRPr="008D6AFF" w:rsidRDefault="000D02ED" w:rsidP="009D1B47">
      <w:pPr>
        <w:pStyle w:val="Style1"/>
        <w:widowControl/>
        <w:tabs>
          <w:tab w:val="left" w:pos="720"/>
        </w:tabs>
        <w:spacing w:after="240" w:line="269" w:lineRule="exact"/>
        <w:ind w:firstLine="0"/>
        <w:rPr>
          <w:rFonts w:ascii="Times New Roman" w:eastAsia="Calibri" w:hAnsi="Times New Roman" w:cs="Times New Roman"/>
          <w:lang w:val="sr-Cyrl-RS"/>
        </w:rPr>
      </w:pPr>
      <w:r w:rsidRPr="008D6AFF">
        <w:rPr>
          <w:rFonts w:ascii="Times New Roman" w:hAnsi="Times New Roman" w:cs="Times New Roman"/>
          <w:b/>
          <w:lang w:val="sr-Cyrl-RS"/>
        </w:rPr>
        <w:tab/>
      </w:r>
      <w:r w:rsidR="002110C0">
        <w:rPr>
          <w:rFonts w:ascii="Times New Roman" w:hAnsi="Times New Roman" w:cs="Times New Roman"/>
          <w:b/>
          <w:u w:val="single"/>
          <w:lang w:val="sr-Cyrl-RS"/>
        </w:rPr>
        <w:t>Četvrta</w:t>
      </w:r>
      <w:r w:rsidRPr="008D6AFF">
        <w:rPr>
          <w:rFonts w:ascii="Times New Roman" w:hAnsi="Times New Roman" w:cs="Times New Roman"/>
          <w:b/>
          <w:u w:val="single"/>
          <w:lang w:val="sr-Cyrl-RS"/>
        </w:rPr>
        <w:t xml:space="preserve"> </w:t>
      </w:r>
      <w:r w:rsidR="002110C0">
        <w:rPr>
          <w:rFonts w:ascii="Times New Roman" w:hAnsi="Times New Roman" w:cs="Times New Roman"/>
          <w:b/>
          <w:u w:val="single"/>
          <w:lang w:val="sr-Cyrl-RS"/>
        </w:rPr>
        <w:t>tačka</w:t>
      </w:r>
      <w:r w:rsidRPr="008D6AFF">
        <w:rPr>
          <w:rFonts w:ascii="Times New Roman" w:hAnsi="Times New Roman" w:cs="Times New Roman"/>
          <w:b/>
          <w:u w:val="single"/>
          <w:lang w:val="sr-Cyrl-RS"/>
        </w:rPr>
        <w:t xml:space="preserve"> </w:t>
      </w:r>
      <w:r w:rsidR="002110C0">
        <w:rPr>
          <w:rFonts w:ascii="Times New Roman" w:hAnsi="Times New Roman" w:cs="Times New Roman"/>
          <w:b/>
          <w:u w:val="single"/>
          <w:lang w:val="sr-Cyrl-RS"/>
        </w:rPr>
        <w:t>dnevnog</w:t>
      </w:r>
      <w:r w:rsidRPr="008D6AFF">
        <w:rPr>
          <w:rFonts w:ascii="Times New Roman" w:hAnsi="Times New Roman" w:cs="Times New Roman"/>
          <w:b/>
          <w:u w:val="single"/>
          <w:lang w:val="sr-Cyrl-RS"/>
        </w:rPr>
        <w:t xml:space="preserve"> </w:t>
      </w:r>
      <w:r w:rsidR="002110C0">
        <w:rPr>
          <w:rFonts w:ascii="Times New Roman" w:hAnsi="Times New Roman" w:cs="Times New Roman"/>
          <w:b/>
          <w:u w:val="single"/>
          <w:lang w:val="sr-Cyrl-RS"/>
        </w:rPr>
        <w:t>reda</w:t>
      </w:r>
      <w:r w:rsidRPr="008D6AFF">
        <w:rPr>
          <w:rFonts w:ascii="Times New Roman" w:hAnsi="Times New Roman" w:cs="Times New Roman"/>
          <w:b/>
          <w:u w:val="single"/>
          <w:lang w:val="sr-Cyrl-RS"/>
        </w:rPr>
        <w:t>:</w:t>
      </w:r>
      <w:r w:rsidRPr="008D6AFF">
        <w:rPr>
          <w:rFonts w:ascii="Times New Roman" w:hAnsi="Times New Roman" w:cs="Times New Roman"/>
          <w:b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color w:val="000000" w:themeColor="text1"/>
          <w:shd w:val="clear" w:color="auto" w:fill="FFFFFF"/>
          <w:lang w:val="sr-Cyrl-RS"/>
        </w:rPr>
        <w:t>Razmatranje</w:t>
      </w:r>
      <w:r w:rsidR="009D1B47" w:rsidRPr="008D6AFF">
        <w:rPr>
          <w:rFonts w:ascii="Times New Roman" w:eastAsia="Calibri" w:hAnsi="Times New Roman" w:cs="Times New Roman"/>
          <w:color w:val="000000" w:themeColor="text1"/>
          <w:shd w:val="clear" w:color="auto" w:fill="FFFFFF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Predlog</w:t>
      </w:r>
      <w:r w:rsidR="002110C0">
        <w:rPr>
          <w:rFonts w:ascii="Times New Roman" w:eastAsia="Calibri" w:hAnsi="Times New Roman" w:cs="Times New Roman"/>
          <w:color w:val="000000" w:themeColor="text1"/>
          <w:shd w:val="clear" w:color="auto" w:fill="FFFFFF"/>
          <w:lang w:val="sr-Cyrl-RS"/>
        </w:rPr>
        <w:t>a</w:t>
      </w:r>
      <w:r w:rsidR="009D1B47" w:rsidRPr="008D6AFF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r w:rsidR="002110C0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zakona</w:t>
      </w:r>
      <w:r w:rsidR="009D1B47" w:rsidRPr="008D6AFF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r w:rsidR="002110C0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o</w:t>
      </w:r>
      <w:r w:rsidR="009D1B47" w:rsidRPr="008D6AFF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r w:rsidR="002110C0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potvrđivanju</w:t>
      </w:r>
      <w:r w:rsidR="009D1B47" w:rsidRPr="008D6AFF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r w:rsidR="002110C0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Drugog</w:t>
      </w:r>
      <w:r w:rsidR="009D1B47" w:rsidRPr="008D6AFF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r w:rsidR="002110C0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dodatnog</w:t>
      </w:r>
      <w:r w:rsidR="009D1B47" w:rsidRPr="008D6AFF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r w:rsidR="002110C0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protokola</w:t>
      </w:r>
      <w:r w:rsidR="009D1B47" w:rsidRPr="008D6AFF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r w:rsidR="002110C0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Svetske</w:t>
      </w:r>
      <w:r w:rsidR="009D1B47" w:rsidRPr="008D6AFF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r w:rsidR="002110C0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poštanske</w:t>
      </w:r>
      <w:r w:rsidR="009D1B47" w:rsidRPr="008D6AFF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r w:rsidR="002110C0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konvencije</w:t>
      </w:r>
      <w:r w:rsidR="009D1B47" w:rsidRPr="008D6AFF">
        <w:rPr>
          <w:rFonts w:ascii="Times New Roman" w:eastAsia="Calibri" w:hAnsi="Times New Roman" w:cs="Times New Roman"/>
          <w:color w:val="000000" w:themeColor="text1"/>
          <w:shd w:val="clear" w:color="auto" w:fill="FFFFFF"/>
          <w:lang w:val="sr-Cyrl-RS"/>
        </w:rPr>
        <w:t>,</w:t>
      </w:r>
      <w:r w:rsidR="009D1B47" w:rsidRPr="008D6AFF">
        <w:rPr>
          <w:rFonts w:ascii="Times New Roman" w:eastAsia="Calibri" w:hAnsi="Times New Roman" w:cs="Times New Roman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lang w:val="sr-Cyrl-RS"/>
        </w:rPr>
        <w:t>koji</w:t>
      </w:r>
      <w:r w:rsidR="009D1B47" w:rsidRPr="008D6AFF">
        <w:rPr>
          <w:rFonts w:ascii="Times New Roman" w:eastAsia="Calibri" w:hAnsi="Times New Roman" w:cs="Times New Roman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lang w:val="sr-Cyrl-RS"/>
        </w:rPr>
        <w:t>je</w:t>
      </w:r>
      <w:r w:rsidR="009D1B47" w:rsidRPr="008D6AFF">
        <w:rPr>
          <w:rFonts w:ascii="Times New Roman" w:eastAsia="Calibri" w:hAnsi="Times New Roman" w:cs="Times New Roman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lang w:val="sr-Cyrl-RS"/>
        </w:rPr>
        <w:t>podnela</w:t>
      </w:r>
      <w:r w:rsidR="009D1B47" w:rsidRPr="008D6AFF">
        <w:rPr>
          <w:rFonts w:ascii="Times New Roman" w:eastAsia="Calibri" w:hAnsi="Times New Roman" w:cs="Times New Roman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lang w:val="sr-Cyrl-RS"/>
        </w:rPr>
        <w:t>Vlada</w:t>
      </w:r>
      <w:r w:rsidR="009D1B47" w:rsidRPr="008D6AFF">
        <w:rPr>
          <w:rFonts w:ascii="Times New Roman" w:eastAsia="Calibri" w:hAnsi="Times New Roman" w:cs="Times New Roman"/>
          <w:lang w:val="sr-Cyrl-RS"/>
        </w:rPr>
        <w:t xml:space="preserve"> (</w:t>
      </w:r>
      <w:r w:rsidR="002110C0">
        <w:rPr>
          <w:rFonts w:ascii="Times New Roman" w:eastAsia="Calibri" w:hAnsi="Times New Roman" w:cs="Times New Roman"/>
          <w:lang w:val="sr-Cyrl-RS"/>
        </w:rPr>
        <w:t>broj</w:t>
      </w:r>
      <w:r w:rsidR="009D1B47" w:rsidRPr="008D6AFF">
        <w:rPr>
          <w:rFonts w:ascii="Times New Roman" w:eastAsia="Calibri" w:hAnsi="Times New Roman" w:cs="Times New Roman"/>
          <w:lang w:val="sr-Cyrl-RS"/>
        </w:rPr>
        <w:t xml:space="preserve"> </w:t>
      </w:r>
      <w:r w:rsidR="009D1B47" w:rsidRPr="008D6AFF">
        <w:rPr>
          <w:rFonts w:ascii="Times New Roman" w:eastAsia="Calibri" w:hAnsi="Times New Roman" w:cs="Times New Roman"/>
        </w:rPr>
        <w:t>011-</w:t>
      </w:r>
      <w:r w:rsidR="009D1B47" w:rsidRPr="008D6AFF">
        <w:rPr>
          <w:rFonts w:ascii="Times New Roman" w:eastAsia="Calibri" w:hAnsi="Times New Roman" w:cs="Times New Roman"/>
          <w:lang w:val="sr-Cyrl-RS"/>
        </w:rPr>
        <w:t>2134</w:t>
      </w:r>
      <w:r w:rsidR="009D1B47" w:rsidRPr="008D6AFF">
        <w:rPr>
          <w:rFonts w:ascii="Times New Roman" w:eastAsia="Calibri" w:hAnsi="Times New Roman" w:cs="Times New Roman"/>
        </w:rPr>
        <w:t>/20</w:t>
      </w:r>
      <w:r w:rsidR="009D1B47" w:rsidRPr="008D6AFF">
        <w:rPr>
          <w:rFonts w:ascii="Times New Roman" w:eastAsia="Calibri" w:hAnsi="Times New Roman" w:cs="Times New Roman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lang w:val="sr-Cyrl-RS"/>
        </w:rPr>
        <w:t>od</w:t>
      </w:r>
      <w:r w:rsidR="009D1B47" w:rsidRPr="008D6AFF">
        <w:rPr>
          <w:rFonts w:ascii="Times New Roman" w:eastAsia="Calibri" w:hAnsi="Times New Roman" w:cs="Times New Roman"/>
          <w:lang w:val="sr-Cyrl-RS"/>
        </w:rPr>
        <w:t xml:space="preserve"> 1</w:t>
      </w:r>
      <w:r w:rsidR="009D1B47" w:rsidRPr="008D6AFF">
        <w:rPr>
          <w:rFonts w:ascii="Times New Roman" w:eastAsia="Calibri" w:hAnsi="Times New Roman" w:cs="Times New Roman"/>
        </w:rPr>
        <w:t>8</w:t>
      </w:r>
      <w:r w:rsidR="009D1B47" w:rsidRPr="008D6AFF">
        <w:rPr>
          <w:rFonts w:ascii="Times New Roman" w:eastAsia="Calibri" w:hAnsi="Times New Roman" w:cs="Times New Roman"/>
          <w:lang w:val="sr-Cyrl-RS"/>
        </w:rPr>
        <w:t xml:space="preserve">. </w:t>
      </w:r>
      <w:r w:rsidR="002110C0">
        <w:rPr>
          <w:rFonts w:ascii="Times New Roman" w:eastAsia="Calibri" w:hAnsi="Times New Roman" w:cs="Times New Roman"/>
          <w:lang w:val="sr-Cyrl-RS"/>
        </w:rPr>
        <w:t>decembra</w:t>
      </w:r>
      <w:r w:rsidR="009D1B47" w:rsidRPr="008D6AFF">
        <w:rPr>
          <w:rFonts w:ascii="Times New Roman" w:eastAsia="Calibri" w:hAnsi="Times New Roman" w:cs="Times New Roman"/>
          <w:lang w:val="sr-Cyrl-RS"/>
        </w:rPr>
        <w:t xml:space="preserve"> 2020. </w:t>
      </w:r>
      <w:r w:rsidR="002110C0">
        <w:rPr>
          <w:rFonts w:ascii="Times New Roman" w:eastAsia="Calibri" w:hAnsi="Times New Roman" w:cs="Times New Roman"/>
          <w:lang w:val="sr-Cyrl-RS"/>
        </w:rPr>
        <w:t>godine</w:t>
      </w:r>
      <w:r w:rsidR="009D1B47" w:rsidRPr="008D6AFF">
        <w:rPr>
          <w:rFonts w:ascii="Times New Roman" w:eastAsia="Calibri" w:hAnsi="Times New Roman" w:cs="Times New Roman"/>
          <w:lang w:val="sr-Cyrl-RS"/>
        </w:rPr>
        <w:t xml:space="preserve">), </w:t>
      </w:r>
      <w:r w:rsidR="002110C0">
        <w:rPr>
          <w:rFonts w:ascii="Times New Roman" w:eastAsia="Calibri" w:hAnsi="Times New Roman" w:cs="Times New Roman"/>
          <w:lang w:val="sr-Cyrl-RS"/>
        </w:rPr>
        <w:t>u</w:t>
      </w:r>
      <w:r w:rsidR="009D1B47" w:rsidRPr="008D6AFF">
        <w:rPr>
          <w:rFonts w:ascii="Times New Roman" w:eastAsia="Calibri" w:hAnsi="Times New Roman" w:cs="Times New Roman"/>
          <w:lang w:val="sr-Cyrl-RS"/>
        </w:rPr>
        <w:t xml:space="preserve"> </w:t>
      </w:r>
      <w:r w:rsidR="002110C0">
        <w:rPr>
          <w:rFonts w:ascii="Times New Roman" w:eastAsia="Calibri" w:hAnsi="Times New Roman" w:cs="Times New Roman"/>
          <w:lang w:val="sr-Cyrl-RS"/>
        </w:rPr>
        <w:t>načelu</w:t>
      </w:r>
    </w:p>
    <w:p w:rsidR="009D1B47" w:rsidRPr="008D6AFF" w:rsidRDefault="009D1B47" w:rsidP="009D1B47">
      <w:pPr>
        <w:pStyle w:val="Style1"/>
        <w:widowControl/>
        <w:tabs>
          <w:tab w:val="left" w:pos="720"/>
        </w:tabs>
        <w:spacing w:after="240" w:line="269" w:lineRule="exact"/>
        <w:ind w:firstLine="0"/>
        <w:rPr>
          <w:rFonts w:ascii="Times New Roman" w:eastAsia="Calibri" w:hAnsi="Times New Roman" w:cs="Times New Roman"/>
          <w:lang w:val="sr-Cyrl-RS"/>
        </w:rPr>
      </w:pPr>
      <w:r w:rsidRPr="008D6AFF">
        <w:rPr>
          <w:rFonts w:ascii="Times New Roman" w:eastAsia="Calibri" w:hAnsi="Times New Roman" w:cs="Times New Roman"/>
          <w:lang w:val="sr-Cyrl-RS"/>
        </w:rPr>
        <w:tab/>
      </w:r>
      <w:r w:rsidR="002110C0">
        <w:rPr>
          <w:rFonts w:ascii="Times New Roman" w:hAnsi="Times New Roman" w:cs="Times New Roman"/>
          <w:lang w:val="sr-Cyrl-CS"/>
        </w:rPr>
        <w:t>Odbor</w:t>
      </w:r>
      <w:r w:rsidRPr="008D6AFF">
        <w:rPr>
          <w:rFonts w:ascii="Times New Roman" w:hAnsi="Times New Roman" w:cs="Times New Roman"/>
          <w:lang w:val="sr-Cyrl-CS"/>
        </w:rPr>
        <w:t xml:space="preserve"> </w:t>
      </w:r>
      <w:r w:rsidR="002110C0">
        <w:rPr>
          <w:rFonts w:ascii="Times New Roman" w:hAnsi="Times New Roman" w:cs="Times New Roman"/>
          <w:lang w:val="sr-Cyrl-CS"/>
        </w:rPr>
        <w:t>je</w:t>
      </w:r>
      <w:r w:rsidRPr="008D6AFF">
        <w:rPr>
          <w:rFonts w:ascii="Times New Roman" w:hAnsi="Times New Roman" w:cs="Times New Roman"/>
          <w:lang w:val="sr-Cyrl-RS"/>
        </w:rPr>
        <w:t xml:space="preserve"> </w:t>
      </w:r>
      <w:r w:rsidR="002110C0">
        <w:rPr>
          <w:rFonts w:ascii="Times New Roman" w:hAnsi="Times New Roman" w:cs="Times New Roman"/>
          <w:lang w:val="sr-Cyrl-RS"/>
        </w:rPr>
        <w:t>razmotrio</w:t>
      </w:r>
      <w:r w:rsidRPr="008D6AFF">
        <w:rPr>
          <w:rFonts w:ascii="Times New Roman" w:hAnsi="Times New Roman" w:cs="Times New Roman"/>
          <w:bCs/>
          <w:lang w:val="sr-Cyrl-RS"/>
        </w:rPr>
        <w:t xml:space="preserve"> </w:t>
      </w:r>
      <w:r w:rsidR="002110C0">
        <w:rPr>
          <w:rFonts w:ascii="Times New Roman" w:hAnsi="Times New Roman" w:cs="Times New Roman"/>
          <w:color w:val="000000" w:themeColor="text1"/>
          <w:shd w:val="clear" w:color="auto" w:fill="FFFFFF"/>
        </w:rPr>
        <w:t>Predlog</w:t>
      </w:r>
      <w:r w:rsidRPr="008D6AF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2110C0">
        <w:rPr>
          <w:rFonts w:ascii="Times New Roman" w:hAnsi="Times New Roman" w:cs="Times New Roman"/>
          <w:color w:val="000000" w:themeColor="text1"/>
          <w:shd w:val="clear" w:color="auto" w:fill="FFFFFF"/>
        </w:rPr>
        <w:t>zakona</w:t>
      </w:r>
      <w:r w:rsidRPr="008D6AF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2110C0">
        <w:rPr>
          <w:rFonts w:ascii="Times New Roman" w:hAnsi="Times New Roman" w:cs="Times New Roman"/>
          <w:color w:val="000000" w:themeColor="text1"/>
          <w:shd w:val="clear" w:color="auto" w:fill="FFFFFF"/>
        </w:rPr>
        <w:t>o</w:t>
      </w:r>
      <w:r w:rsidRPr="008D6AF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2110C0">
        <w:rPr>
          <w:rFonts w:ascii="Times New Roman" w:hAnsi="Times New Roman" w:cs="Times New Roman"/>
          <w:color w:val="000000" w:themeColor="text1"/>
          <w:shd w:val="clear" w:color="auto" w:fill="FFFFFF"/>
        </w:rPr>
        <w:t>potvrđivanju</w:t>
      </w:r>
      <w:r w:rsidRPr="008D6AF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2110C0">
        <w:rPr>
          <w:rFonts w:ascii="Times New Roman" w:hAnsi="Times New Roman" w:cs="Times New Roman"/>
          <w:color w:val="000000" w:themeColor="text1"/>
          <w:shd w:val="clear" w:color="auto" w:fill="FFFFFF"/>
        </w:rPr>
        <w:t>Drugog</w:t>
      </w:r>
      <w:r w:rsidRPr="008D6AF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2110C0">
        <w:rPr>
          <w:rFonts w:ascii="Times New Roman" w:hAnsi="Times New Roman" w:cs="Times New Roman"/>
          <w:color w:val="000000" w:themeColor="text1"/>
          <w:shd w:val="clear" w:color="auto" w:fill="FFFFFF"/>
        </w:rPr>
        <w:t>dodatnog</w:t>
      </w:r>
      <w:r w:rsidRPr="008D6AF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2110C0">
        <w:rPr>
          <w:rFonts w:ascii="Times New Roman" w:hAnsi="Times New Roman" w:cs="Times New Roman"/>
          <w:color w:val="000000" w:themeColor="text1"/>
          <w:shd w:val="clear" w:color="auto" w:fill="FFFFFF"/>
        </w:rPr>
        <w:t>protokola</w:t>
      </w:r>
      <w:r w:rsidRPr="008D6AF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2110C0">
        <w:rPr>
          <w:rFonts w:ascii="Times New Roman" w:hAnsi="Times New Roman" w:cs="Times New Roman"/>
          <w:color w:val="000000" w:themeColor="text1"/>
          <w:shd w:val="clear" w:color="auto" w:fill="FFFFFF"/>
        </w:rPr>
        <w:t>Svetske</w:t>
      </w:r>
      <w:r w:rsidRPr="008D6AF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2110C0">
        <w:rPr>
          <w:rFonts w:ascii="Times New Roman" w:hAnsi="Times New Roman" w:cs="Times New Roman"/>
          <w:color w:val="000000" w:themeColor="text1"/>
          <w:shd w:val="clear" w:color="auto" w:fill="FFFFFF"/>
        </w:rPr>
        <w:t>poštanske</w:t>
      </w:r>
      <w:r w:rsidRPr="008D6AF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2110C0">
        <w:rPr>
          <w:rFonts w:ascii="Times New Roman" w:hAnsi="Times New Roman" w:cs="Times New Roman"/>
          <w:color w:val="000000" w:themeColor="text1"/>
          <w:shd w:val="clear" w:color="auto" w:fill="FFFFFF"/>
        </w:rPr>
        <w:t>konvencije</w:t>
      </w:r>
      <w:r w:rsidRPr="008D6AFF">
        <w:rPr>
          <w:rFonts w:ascii="Times New Roman" w:hAnsi="Times New Roman" w:cs="Times New Roman"/>
        </w:rPr>
        <w:t>,</w:t>
      </w:r>
      <w:r w:rsidRPr="008D6AFF">
        <w:rPr>
          <w:rFonts w:ascii="Times New Roman" w:hAnsi="Times New Roman" w:cs="Times New Roman"/>
          <w:lang w:val="sr-Cyrl-RS"/>
        </w:rPr>
        <w:t xml:space="preserve"> </w:t>
      </w:r>
      <w:r w:rsidR="002110C0">
        <w:rPr>
          <w:rFonts w:ascii="Times New Roman" w:hAnsi="Times New Roman" w:cs="Times New Roman"/>
          <w:lang w:val="sr-Cyrl-RS"/>
        </w:rPr>
        <w:t>koji</w:t>
      </w:r>
      <w:r w:rsidRPr="008D6AFF">
        <w:rPr>
          <w:rFonts w:ascii="Times New Roman" w:hAnsi="Times New Roman" w:cs="Times New Roman"/>
          <w:lang w:val="sr-Cyrl-RS"/>
        </w:rPr>
        <w:t xml:space="preserve"> </w:t>
      </w:r>
      <w:r w:rsidR="002110C0">
        <w:rPr>
          <w:rFonts w:ascii="Times New Roman" w:hAnsi="Times New Roman" w:cs="Times New Roman"/>
          <w:lang w:val="sr-Cyrl-RS"/>
        </w:rPr>
        <w:t>je</w:t>
      </w:r>
      <w:r w:rsidRPr="008D6AFF">
        <w:rPr>
          <w:rFonts w:ascii="Times New Roman" w:hAnsi="Times New Roman" w:cs="Times New Roman"/>
          <w:lang w:val="sr-Cyrl-RS"/>
        </w:rPr>
        <w:t xml:space="preserve"> </w:t>
      </w:r>
      <w:r w:rsidR="002110C0">
        <w:rPr>
          <w:rFonts w:ascii="Times New Roman" w:hAnsi="Times New Roman" w:cs="Times New Roman"/>
          <w:lang w:val="sr-Cyrl-RS"/>
        </w:rPr>
        <w:t>podnela</w:t>
      </w:r>
      <w:r w:rsidRPr="008D6AFF">
        <w:rPr>
          <w:rFonts w:ascii="Times New Roman" w:hAnsi="Times New Roman" w:cs="Times New Roman"/>
          <w:lang w:val="sr-Cyrl-RS"/>
        </w:rPr>
        <w:t xml:space="preserve"> </w:t>
      </w:r>
      <w:r w:rsidR="002110C0">
        <w:rPr>
          <w:rFonts w:ascii="Times New Roman" w:hAnsi="Times New Roman" w:cs="Times New Roman"/>
          <w:lang w:val="sr-Cyrl-RS"/>
        </w:rPr>
        <w:t>Vlada</w:t>
      </w:r>
      <w:r w:rsidRPr="008D6AFF">
        <w:rPr>
          <w:rFonts w:ascii="Times New Roman" w:hAnsi="Times New Roman" w:cs="Times New Roman"/>
          <w:lang w:val="sr-Cyrl-RS"/>
        </w:rPr>
        <w:t xml:space="preserve"> </w:t>
      </w:r>
      <w:r w:rsidR="002110C0">
        <w:rPr>
          <w:rFonts w:ascii="Times New Roman" w:hAnsi="Times New Roman" w:cs="Times New Roman"/>
          <w:lang w:val="sr-Cyrl-RS"/>
        </w:rPr>
        <w:t>u</w:t>
      </w:r>
      <w:r w:rsidRPr="008D6AFF">
        <w:rPr>
          <w:rFonts w:ascii="Times New Roman" w:hAnsi="Times New Roman" w:cs="Times New Roman"/>
          <w:lang w:val="sr-Cyrl-RS"/>
        </w:rPr>
        <w:t xml:space="preserve"> </w:t>
      </w:r>
      <w:r w:rsidR="002110C0">
        <w:rPr>
          <w:rFonts w:ascii="Times New Roman" w:hAnsi="Times New Roman" w:cs="Times New Roman"/>
          <w:lang w:val="sr-Cyrl-RS"/>
        </w:rPr>
        <w:t>načelu</w:t>
      </w:r>
      <w:r w:rsidRPr="008D6AFF">
        <w:rPr>
          <w:rFonts w:ascii="Times New Roman" w:hAnsi="Times New Roman" w:cs="Times New Roman"/>
          <w:lang w:val="sr-Cyrl-RS"/>
        </w:rPr>
        <w:t xml:space="preserve"> </w:t>
      </w:r>
      <w:r w:rsidR="002110C0">
        <w:rPr>
          <w:rFonts w:ascii="Times New Roman" w:hAnsi="Times New Roman" w:cs="Times New Roman"/>
          <w:lang w:val="sr-Cyrl-RS"/>
        </w:rPr>
        <w:t>i</w:t>
      </w:r>
      <w:r w:rsidRPr="008D6AFF">
        <w:rPr>
          <w:rFonts w:ascii="Times New Roman" w:hAnsi="Times New Roman" w:cs="Times New Roman"/>
          <w:lang w:val="sr-Cyrl-RS"/>
        </w:rPr>
        <w:t xml:space="preserve"> </w:t>
      </w:r>
      <w:r w:rsidR="002110C0">
        <w:rPr>
          <w:rFonts w:ascii="Times New Roman" w:hAnsi="Times New Roman" w:cs="Times New Roman"/>
          <w:lang w:val="sr-Cyrl-RS"/>
        </w:rPr>
        <w:t>smatra</w:t>
      </w:r>
      <w:r w:rsidRPr="008D6AFF">
        <w:rPr>
          <w:rFonts w:ascii="Times New Roman" w:hAnsi="Times New Roman" w:cs="Times New Roman"/>
          <w:lang w:val="sr-Cyrl-RS"/>
        </w:rPr>
        <w:t xml:space="preserve"> </w:t>
      </w:r>
      <w:r w:rsidR="002110C0">
        <w:rPr>
          <w:rFonts w:ascii="Times New Roman" w:hAnsi="Times New Roman" w:cs="Times New Roman"/>
          <w:lang w:val="sr-Cyrl-RS"/>
        </w:rPr>
        <w:t>da</w:t>
      </w:r>
      <w:r w:rsidRPr="008D6AFF">
        <w:rPr>
          <w:rFonts w:ascii="Times New Roman" w:hAnsi="Times New Roman" w:cs="Times New Roman"/>
          <w:lang w:val="sr-Cyrl-RS"/>
        </w:rPr>
        <w:t xml:space="preserve"> </w:t>
      </w:r>
      <w:r w:rsidR="002110C0">
        <w:rPr>
          <w:rFonts w:ascii="Times New Roman" w:hAnsi="Times New Roman" w:cs="Times New Roman"/>
          <w:lang w:val="sr-Cyrl-RS"/>
        </w:rPr>
        <w:t>je</w:t>
      </w:r>
      <w:r w:rsidRPr="008D6AFF">
        <w:rPr>
          <w:rFonts w:ascii="Times New Roman" w:hAnsi="Times New Roman" w:cs="Times New Roman"/>
          <w:lang w:val="sr-Cyrl-RS"/>
        </w:rPr>
        <w:t xml:space="preserve"> </w:t>
      </w:r>
      <w:r w:rsidR="002110C0">
        <w:rPr>
          <w:rFonts w:ascii="Times New Roman" w:hAnsi="Times New Roman" w:cs="Times New Roman"/>
          <w:lang w:val="sr-Cyrl-RS"/>
        </w:rPr>
        <w:t>Predlog</w:t>
      </w:r>
      <w:r w:rsidRPr="008D6AFF">
        <w:rPr>
          <w:rFonts w:ascii="Times New Roman" w:hAnsi="Times New Roman" w:cs="Times New Roman"/>
          <w:lang w:val="sr-Cyrl-RS"/>
        </w:rPr>
        <w:t xml:space="preserve"> </w:t>
      </w:r>
      <w:r w:rsidR="002110C0">
        <w:rPr>
          <w:rFonts w:ascii="Times New Roman" w:hAnsi="Times New Roman" w:cs="Times New Roman"/>
          <w:lang w:val="sr-Cyrl-RS"/>
        </w:rPr>
        <w:t>zakona</w:t>
      </w:r>
      <w:r w:rsidRPr="008D6AFF">
        <w:rPr>
          <w:rFonts w:ascii="Times New Roman" w:hAnsi="Times New Roman" w:cs="Times New Roman"/>
          <w:lang w:val="sr-Cyrl-RS"/>
        </w:rPr>
        <w:t xml:space="preserve"> </w:t>
      </w:r>
      <w:r w:rsidR="002110C0">
        <w:rPr>
          <w:rFonts w:ascii="Times New Roman" w:hAnsi="Times New Roman" w:cs="Times New Roman"/>
          <w:lang w:val="sr-Cyrl-RS"/>
        </w:rPr>
        <w:t>u</w:t>
      </w:r>
      <w:r w:rsidRPr="008D6AFF">
        <w:rPr>
          <w:rFonts w:ascii="Times New Roman" w:hAnsi="Times New Roman" w:cs="Times New Roman"/>
          <w:lang w:val="sr-Cyrl-RS"/>
        </w:rPr>
        <w:t xml:space="preserve"> </w:t>
      </w:r>
      <w:r w:rsidR="002110C0">
        <w:rPr>
          <w:rFonts w:ascii="Times New Roman" w:hAnsi="Times New Roman" w:cs="Times New Roman"/>
          <w:lang w:val="sr-Cyrl-RS"/>
        </w:rPr>
        <w:t>skladu</w:t>
      </w:r>
      <w:r w:rsidRPr="008D6AFF">
        <w:rPr>
          <w:rFonts w:ascii="Times New Roman" w:hAnsi="Times New Roman" w:cs="Times New Roman"/>
          <w:lang w:val="sr-Cyrl-RS"/>
        </w:rPr>
        <w:t xml:space="preserve"> </w:t>
      </w:r>
      <w:r w:rsidR="002110C0">
        <w:rPr>
          <w:rFonts w:ascii="Times New Roman" w:hAnsi="Times New Roman" w:cs="Times New Roman"/>
          <w:lang w:val="sr-Cyrl-RS"/>
        </w:rPr>
        <w:t>sa</w:t>
      </w:r>
      <w:r w:rsidRPr="008D6AFF">
        <w:rPr>
          <w:rFonts w:ascii="Times New Roman" w:hAnsi="Times New Roman" w:cs="Times New Roman"/>
          <w:lang w:val="sr-Cyrl-RS"/>
        </w:rPr>
        <w:t xml:space="preserve"> </w:t>
      </w:r>
      <w:r w:rsidR="002110C0">
        <w:rPr>
          <w:rFonts w:ascii="Times New Roman" w:hAnsi="Times New Roman" w:cs="Times New Roman"/>
          <w:lang w:val="sr-Cyrl-RS"/>
        </w:rPr>
        <w:t>Ustavom</w:t>
      </w:r>
      <w:r w:rsidRPr="008D6AFF">
        <w:rPr>
          <w:rFonts w:ascii="Times New Roman" w:hAnsi="Times New Roman" w:cs="Times New Roman"/>
          <w:lang w:val="sr-Cyrl-RS"/>
        </w:rPr>
        <w:t xml:space="preserve"> </w:t>
      </w:r>
      <w:r w:rsidR="002110C0">
        <w:rPr>
          <w:rFonts w:ascii="Times New Roman" w:hAnsi="Times New Roman" w:cs="Times New Roman"/>
          <w:lang w:val="sr-Cyrl-RS"/>
        </w:rPr>
        <w:t>i</w:t>
      </w:r>
      <w:r w:rsidRPr="008D6AFF">
        <w:rPr>
          <w:rFonts w:ascii="Times New Roman" w:hAnsi="Times New Roman" w:cs="Times New Roman"/>
          <w:lang w:val="sr-Cyrl-RS"/>
        </w:rPr>
        <w:t xml:space="preserve"> </w:t>
      </w:r>
      <w:r w:rsidR="002110C0">
        <w:rPr>
          <w:rFonts w:ascii="Times New Roman" w:hAnsi="Times New Roman" w:cs="Times New Roman"/>
          <w:lang w:val="sr-Cyrl-RS"/>
        </w:rPr>
        <w:t>pravnim</w:t>
      </w:r>
      <w:r w:rsidRPr="008D6AFF">
        <w:rPr>
          <w:rFonts w:ascii="Times New Roman" w:hAnsi="Times New Roman" w:cs="Times New Roman"/>
          <w:lang w:val="sr-Cyrl-RS"/>
        </w:rPr>
        <w:t xml:space="preserve"> </w:t>
      </w:r>
      <w:r w:rsidR="002110C0">
        <w:rPr>
          <w:rFonts w:ascii="Times New Roman" w:hAnsi="Times New Roman" w:cs="Times New Roman"/>
          <w:lang w:val="sr-Cyrl-RS"/>
        </w:rPr>
        <w:t>sistemom</w:t>
      </w:r>
      <w:r w:rsidRPr="008D6AFF">
        <w:rPr>
          <w:rFonts w:ascii="Times New Roman" w:hAnsi="Times New Roman" w:cs="Times New Roman"/>
          <w:lang w:val="sr-Cyrl-RS"/>
        </w:rPr>
        <w:t xml:space="preserve"> </w:t>
      </w:r>
      <w:r w:rsidR="002110C0">
        <w:rPr>
          <w:rFonts w:ascii="Times New Roman" w:hAnsi="Times New Roman" w:cs="Times New Roman"/>
          <w:lang w:val="sr-Cyrl-RS"/>
        </w:rPr>
        <w:t>Republike</w:t>
      </w:r>
      <w:r w:rsidRPr="008D6AFF">
        <w:rPr>
          <w:rFonts w:ascii="Times New Roman" w:hAnsi="Times New Roman" w:cs="Times New Roman"/>
          <w:lang w:val="sr-Cyrl-RS"/>
        </w:rPr>
        <w:t xml:space="preserve"> </w:t>
      </w:r>
      <w:r w:rsidR="002110C0">
        <w:rPr>
          <w:rFonts w:ascii="Times New Roman" w:hAnsi="Times New Roman" w:cs="Times New Roman"/>
          <w:lang w:val="sr-Cyrl-RS"/>
        </w:rPr>
        <w:t>Srbije</w:t>
      </w:r>
      <w:r w:rsidRPr="008D6AFF">
        <w:rPr>
          <w:rFonts w:ascii="Times New Roman" w:hAnsi="Times New Roman" w:cs="Times New Roman"/>
          <w:lang w:val="sr-Cyrl-CS"/>
        </w:rPr>
        <w:t>.</w:t>
      </w:r>
    </w:p>
    <w:p w:rsidR="000D02ED" w:rsidRPr="008D6AFF" w:rsidRDefault="000D02ED" w:rsidP="000D02E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D6AF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110C0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9D1B47"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D1B47"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9D1B47"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9D1B47"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9D1B47"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(13</w:t>
      </w:r>
      <w:r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D6AFF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0D02ED" w:rsidRPr="008D6AFF" w:rsidRDefault="000D02ED" w:rsidP="000D02E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D6AF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110C0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hAnsi="Times New Roman" w:cs="Times New Roman"/>
          <w:sz w:val="24"/>
          <w:szCs w:val="24"/>
          <w:lang w:val="sr-Cyrl-RS"/>
        </w:rPr>
        <w:t>izvestioca</w:t>
      </w:r>
      <w:r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hAnsi="Times New Roman" w:cs="Times New Roman"/>
          <w:sz w:val="24"/>
          <w:szCs w:val="24"/>
          <w:lang w:val="sr-Cyrl-RS"/>
        </w:rPr>
        <w:t>određen</w:t>
      </w:r>
      <w:r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8D6AF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D1B47" w:rsidRPr="008D6AFF" w:rsidRDefault="002110C0" w:rsidP="009D1B47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Peta</w:t>
      </w:r>
      <w:r w:rsidR="009D1B47" w:rsidRPr="008D6AFF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tačka</w:t>
      </w:r>
      <w:r w:rsidR="009D1B47" w:rsidRPr="008D6AFF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dnevnog</w:t>
      </w:r>
      <w:r w:rsidR="009D1B47" w:rsidRPr="008D6AFF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reda</w:t>
      </w:r>
      <w:r w:rsidR="009D1B47" w:rsidRPr="008D6AFF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:</w:t>
      </w:r>
      <w:r w:rsidR="009D1B47"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Razmatranje</w:t>
      </w:r>
      <w:r w:rsidR="009D1B47"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Predlog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a</w:t>
      </w:r>
      <w:r w:rsidR="009D1B47"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zakona</w:t>
      </w:r>
      <w:r w:rsidR="009D1B47"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="009D1B47"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potvrđivanju</w:t>
      </w:r>
      <w:r w:rsidR="009D1B47"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S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porazuma</w:t>
      </w:r>
      <w:r w:rsidR="009D1B47"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="009D1B47"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saradnji</w:t>
      </w:r>
      <w:r w:rsidR="009D1B47"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između</w:t>
      </w:r>
      <w:r w:rsidR="009D1B47"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Vlade</w:t>
      </w:r>
      <w:r w:rsidR="009D1B47"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Republike</w:t>
      </w:r>
      <w:r w:rsidR="009D1B47"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Srbije</w:t>
      </w:r>
      <w:r w:rsidR="009D1B47"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i</w:t>
      </w:r>
      <w:r w:rsidR="009D1B47"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Vlade</w:t>
      </w:r>
      <w:r w:rsidR="009D1B47"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Islamske</w:t>
      </w:r>
      <w:r w:rsidR="009D1B47"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Republike</w:t>
      </w:r>
      <w:r w:rsidR="009D1B47"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Irana</w:t>
      </w:r>
      <w:r w:rsidR="009D1B47"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u</w:t>
      </w:r>
      <w:r w:rsidR="009D1B47"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oblasti</w:t>
      </w:r>
      <w:r w:rsidR="009D1B47"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zaštite</w:t>
      </w:r>
      <w:r w:rsidR="009D1B47"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bilja</w:t>
      </w:r>
      <w:r w:rsidR="009D1B47"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i</w:t>
      </w:r>
      <w:r w:rsidR="009D1B47"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biljnog</w:t>
      </w:r>
      <w:r w:rsidR="009D1B47"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karantina</w:t>
      </w:r>
      <w:r w:rsidR="009D1B47"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9D1B47"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9D1B47"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="009D1B47"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="009D1B47"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="009D1B47"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D1B47" w:rsidRPr="008D6AFF">
        <w:rPr>
          <w:rFonts w:ascii="Times New Roman" w:eastAsia="Calibri" w:hAnsi="Times New Roman" w:cs="Times New Roman"/>
          <w:sz w:val="24"/>
          <w:szCs w:val="24"/>
        </w:rPr>
        <w:t>011-</w:t>
      </w:r>
      <w:r w:rsidR="009D1B47"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>2133</w:t>
      </w:r>
      <w:r w:rsidR="009D1B47" w:rsidRPr="008D6AFF">
        <w:rPr>
          <w:rFonts w:ascii="Times New Roman" w:eastAsia="Calibri" w:hAnsi="Times New Roman" w:cs="Times New Roman"/>
          <w:sz w:val="24"/>
          <w:szCs w:val="24"/>
        </w:rPr>
        <w:t>/20</w:t>
      </w:r>
      <w:r w:rsidR="009D1B47"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9D1B47"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</w:t>
      </w:r>
      <w:r w:rsidR="009D1B47" w:rsidRPr="008D6AFF">
        <w:rPr>
          <w:rFonts w:ascii="Times New Roman" w:eastAsia="Calibri" w:hAnsi="Times New Roman" w:cs="Times New Roman"/>
          <w:sz w:val="24"/>
          <w:szCs w:val="24"/>
        </w:rPr>
        <w:t>8</w:t>
      </w:r>
      <w:r w:rsidR="009D1B47"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decembra</w:t>
      </w:r>
      <w:r w:rsidR="009D1B47"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2020.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9D1B47"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>)</w:t>
      </w:r>
      <w:r w:rsidR="009D1B47" w:rsidRPr="008D6AFF">
        <w:rPr>
          <w:rFonts w:ascii="Times New Roman" w:eastAsia="Calibri" w:hAnsi="Times New Roman" w:cs="Times New Roman"/>
          <w:sz w:val="24"/>
          <w:szCs w:val="24"/>
        </w:rPr>
        <w:t>,</w:t>
      </w:r>
      <w:r w:rsidR="009D1B47"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9D1B47"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</w:p>
    <w:p w:rsidR="009D1B47" w:rsidRPr="008D6AFF" w:rsidRDefault="002110C0" w:rsidP="009D1B47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9D1B47" w:rsidRPr="008D6A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D1B47"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9D1B47" w:rsidRPr="008D6AF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Predlog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a</w:t>
      </w:r>
      <w:r w:rsidR="009D1B47" w:rsidRPr="008D6A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zakona</w:t>
      </w:r>
      <w:r w:rsidR="009D1B47" w:rsidRPr="008D6A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="009D1B47" w:rsidRPr="008D6A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potvrđivanju</w:t>
      </w:r>
      <w:r w:rsidR="009D1B47" w:rsidRPr="008D6A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porazuma</w:t>
      </w:r>
      <w:r w:rsidR="009D1B47" w:rsidRPr="008D6A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="009D1B47" w:rsidRPr="008D6A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saradnji</w:t>
      </w:r>
      <w:r w:rsidR="009D1B47" w:rsidRPr="008D6A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između</w:t>
      </w:r>
      <w:r w:rsidR="009D1B47" w:rsidRPr="008D6A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Vlade</w:t>
      </w:r>
      <w:r w:rsidR="009D1B47" w:rsidRPr="008D6A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Republike</w:t>
      </w:r>
      <w:r w:rsidR="009D1B47" w:rsidRPr="008D6A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Srbije</w:t>
      </w:r>
      <w:r w:rsidR="009D1B47" w:rsidRPr="008D6A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</w:t>
      </w:r>
      <w:r w:rsidR="009D1B47" w:rsidRPr="008D6A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Vlade</w:t>
      </w:r>
      <w:r w:rsidR="009D1B47" w:rsidRPr="008D6A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Islamske</w:t>
      </w:r>
      <w:r w:rsidR="009D1B47" w:rsidRPr="008D6A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Republike</w:t>
      </w:r>
      <w:r w:rsidR="009D1B47" w:rsidRPr="008D6A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Irana</w:t>
      </w:r>
      <w:r w:rsidR="009D1B47" w:rsidRPr="008D6A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</w:t>
      </w:r>
      <w:r w:rsidR="009D1B47" w:rsidRPr="008D6A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oblasti</w:t>
      </w:r>
      <w:r w:rsidR="009D1B47" w:rsidRPr="008D6A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zaštite</w:t>
      </w:r>
      <w:r w:rsidR="009D1B47" w:rsidRPr="008D6A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bilja</w:t>
      </w:r>
      <w:r w:rsidR="009D1B47" w:rsidRPr="008D6A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</w:t>
      </w:r>
      <w:r w:rsidR="009D1B47" w:rsidRPr="008D6A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biljnog</w:t>
      </w:r>
      <w:r w:rsidR="009D1B47" w:rsidRPr="008D6A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karantina</w:t>
      </w:r>
      <w:r w:rsidR="009D1B47" w:rsidRPr="008D6AFF">
        <w:rPr>
          <w:rFonts w:ascii="Times New Roman" w:hAnsi="Times New Roman" w:cs="Times New Roman"/>
          <w:sz w:val="24"/>
          <w:szCs w:val="24"/>
        </w:rPr>
        <w:t>,</w:t>
      </w:r>
      <w:r w:rsidR="009D1B47"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9D1B47"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D1B47"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9D1B47"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9D1B47"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D1B47"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9D1B47"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D1B47"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9D1B47"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D1B47"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D1B47"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9D1B47"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9D1B47"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D1B47"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9D1B47"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9D1B47"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9D1B47"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D1B47"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9D1B47"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9D1B47"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9D1B47"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9D1B47" w:rsidRPr="008D6AF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D1B47" w:rsidRPr="008D6AFF" w:rsidRDefault="002110C0" w:rsidP="009D1B47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9D1B47"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D1B47"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9D1B47"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9D1B47"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9D1B47"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(13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9D1B47"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D1B47" w:rsidRPr="008D6AFF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9D1B47" w:rsidRPr="008D6AFF" w:rsidRDefault="002110C0" w:rsidP="009D1B47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9D1B47" w:rsidRPr="008D6A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 w:rsidR="009D1B47" w:rsidRPr="008D6A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9D1B47" w:rsidRPr="008D6A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D1B47" w:rsidRPr="008D6A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9D1B47" w:rsidRPr="008D6A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9D1B47" w:rsidRPr="008D6A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9D1B47" w:rsidRPr="008D6A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</w:t>
      </w:r>
      <w:r w:rsidR="009D1B47" w:rsidRPr="008D6A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D1B47" w:rsidRPr="008D6A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9D1B47"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9D1B47" w:rsidRPr="008D6AF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D1B47" w:rsidRPr="008D6AFF" w:rsidRDefault="002110C0" w:rsidP="009D1B47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Šesta</w:t>
      </w:r>
      <w:r w:rsidR="009D1B47" w:rsidRPr="008D6AFF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tačka</w:t>
      </w:r>
      <w:r w:rsidR="009D1B47" w:rsidRPr="008D6AFF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dnevnog</w:t>
      </w:r>
      <w:r w:rsidR="009D1B47" w:rsidRPr="008D6AFF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reda</w:t>
      </w:r>
      <w:r w:rsidR="009D1B47" w:rsidRPr="008D6AFF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:</w:t>
      </w:r>
      <w:r w:rsidR="009D1B47"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Razmatranje</w:t>
      </w:r>
      <w:r w:rsidR="009D1B47"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Predlog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a</w:t>
      </w:r>
      <w:r w:rsidR="009D1B47"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zakona</w:t>
      </w:r>
      <w:r w:rsidR="009D1B47"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</w:t>
      </w:r>
      <w:r w:rsidR="009D1B47"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potvrđivanju</w:t>
      </w:r>
      <w:r w:rsidR="009D1B47"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Sporazuma</w:t>
      </w:r>
      <w:r w:rsidR="009D1B47"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između</w:t>
      </w:r>
      <w:r w:rsidR="009D1B47"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Vlade</w:t>
      </w:r>
      <w:r w:rsidR="009D1B47"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Republike</w:t>
      </w:r>
      <w:r w:rsidR="009D1B47"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Srbije</w:t>
      </w:r>
      <w:r w:rsidR="009D1B47"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</w:t>
      </w:r>
      <w:r w:rsidR="009D1B47"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Vlade</w:t>
      </w:r>
      <w:r w:rsidR="009D1B47"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Ruske</w:t>
      </w:r>
      <w:r w:rsidR="009D1B47"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Federacije</w:t>
      </w:r>
      <w:r w:rsidR="009D1B47"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</w:t>
      </w:r>
      <w:r w:rsidR="009D1B47"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saradnji</w:t>
      </w:r>
      <w:r w:rsidR="009D1B47"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</w:t>
      </w:r>
      <w:r w:rsidR="009D1B47"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borbi</w:t>
      </w:r>
      <w:r w:rsidR="009D1B47"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protiv</w:t>
      </w:r>
      <w:r w:rsidR="009D1B47"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terorizma</w:t>
      </w:r>
      <w:r w:rsidR="009D1B47" w:rsidRPr="008D6A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9D1B47"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9D1B47"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="009D1B47"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="009D1B47"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="009D1B47"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D1B47" w:rsidRPr="008D6AFF">
        <w:rPr>
          <w:rFonts w:ascii="Times New Roman" w:eastAsia="Calibri" w:hAnsi="Times New Roman" w:cs="Times New Roman"/>
          <w:sz w:val="24"/>
          <w:szCs w:val="24"/>
        </w:rPr>
        <w:t>011-2132/20</w:t>
      </w:r>
      <w:r w:rsidR="009D1B47"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9D1B47"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</w:t>
      </w:r>
      <w:r w:rsidR="009D1B47" w:rsidRPr="008D6AFF">
        <w:rPr>
          <w:rFonts w:ascii="Times New Roman" w:eastAsia="Calibri" w:hAnsi="Times New Roman" w:cs="Times New Roman"/>
          <w:sz w:val="24"/>
          <w:szCs w:val="24"/>
        </w:rPr>
        <w:t>8</w:t>
      </w:r>
      <w:r w:rsidR="009D1B47"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decembra</w:t>
      </w:r>
      <w:r w:rsidR="009D1B47"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2020.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9D1B47"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>)</w:t>
      </w:r>
      <w:r w:rsidR="009D1B47" w:rsidRPr="008D6AF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9D1B47"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</w:p>
    <w:p w:rsidR="009D1B47" w:rsidRPr="008D6AFF" w:rsidRDefault="002110C0" w:rsidP="009D1B47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9D1B47"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diskusiji</w:t>
      </w:r>
      <w:r w:rsidR="009D1B47"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9D1B47"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učestvovali</w:t>
      </w:r>
      <w:r w:rsidR="009D1B47"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članovi</w:t>
      </w:r>
      <w:r w:rsidR="009D1B47"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9D1B47"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Vuk</w:t>
      </w:r>
      <w:r w:rsidR="009D1B47"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Mirčetić</w:t>
      </w:r>
      <w:r w:rsidR="009D1B47"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9D1B47"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Uglješa</w:t>
      </w:r>
      <w:r w:rsidR="009D1B47"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Mrdić</w:t>
      </w:r>
      <w:r w:rsidR="009D1B47"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9D1B47" w:rsidRPr="008D6AFF" w:rsidRDefault="002110C0" w:rsidP="009D1B47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9D1B47" w:rsidRPr="008D6A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D1B47"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9D1B47" w:rsidRPr="008D6AF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Predlog</w:t>
      </w:r>
      <w:r w:rsidR="009D1B47" w:rsidRPr="008D6A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r w:rsidR="009D1B47" w:rsidRPr="008D6A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9D1B47" w:rsidRPr="008D6A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potvrđivanju</w:t>
      </w:r>
      <w:r w:rsidR="009D1B47" w:rsidRPr="008D6A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Sporazuma</w:t>
      </w:r>
      <w:r w:rsidR="009D1B47" w:rsidRPr="008D6A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između</w:t>
      </w:r>
      <w:r w:rsidR="009D1B47" w:rsidRPr="008D6A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Vlade</w:t>
      </w:r>
      <w:r w:rsidR="009D1B47" w:rsidRPr="008D6A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Republike</w:t>
      </w:r>
      <w:r w:rsidR="009D1B47" w:rsidRPr="008D6A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Srbije</w:t>
      </w:r>
      <w:r w:rsidR="009D1B47" w:rsidRPr="008D6A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9D1B47" w:rsidRPr="008D6A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Vlade</w:t>
      </w:r>
      <w:r w:rsidR="009D1B47" w:rsidRPr="008D6A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Ruske</w:t>
      </w:r>
      <w:r w:rsidR="009D1B47" w:rsidRPr="008D6A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Federacije</w:t>
      </w:r>
      <w:r w:rsidR="009D1B47" w:rsidRPr="008D6A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9D1B47" w:rsidRPr="008D6A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saradnji</w:t>
      </w:r>
      <w:r w:rsidR="009D1B47" w:rsidRPr="008D6A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9D1B47" w:rsidRPr="008D6A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borbi</w:t>
      </w:r>
      <w:r w:rsidR="009D1B47" w:rsidRPr="008D6A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protiv</w:t>
      </w:r>
      <w:r w:rsidR="009D1B47" w:rsidRPr="008D6A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terorizma</w:t>
      </w:r>
      <w:r w:rsidR="009D1B47" w:rsidRPr="008D6AFF">
        <w:rPr>
          <w:rFonts w:ascii="Times New Roman" w:hAnsi="Times New Roman" w:cs="Times New Roman"/>
          <w:sz w:val="24"/>
          <w:szCs w:val="24"/>
        </w:rPr>
        <w:t>,</w:t>
      </w:r>
      <w:r w:rsidR="009D1B47"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9D1B47"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D1B47"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9D1B47"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9D1B47"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D1B47"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9D1B47"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D1B47"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9D1B47"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D1B47"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D1B47"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9D1B47"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9D1B47"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D1B47"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9D1B47"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9D1B47"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9D1B47"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D1B47"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9D1B47"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9D1B47"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9D1B47"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9D1B47" w:rsidRPr="008D6AF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D1B47" w:rsidRPr="008D6AFF" w:rsidRDefault="002110C0" w:rsidP="009D1B47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9D1B47"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D1B47"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9D1B47"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9D1B47"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9D1B47"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(13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9D1B47"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D1B47" w:rsidRPr="008D6AFF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9D1B47" w:rsidRPr="008D6AFF" w:rsidRDefault="009D1B47" w:rsidP="009D1B47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D02ED" w:rsidRPr="008D6AFF" w:rsidRDefault="002110C0" w:rsidP="008D6AFF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9D1B47" w:rsidRPr="008D6A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 w:rsidR="009D1B47" w:rsidRPr="008D6A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9D1B47" w:rsidRPr="008D6A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D1B47" w:rsidRPr="008D6A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9D1B47" w:rsidRPr="008D6A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9D1B47" w:rsidRPr="008D6A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9D1B47" w:rsidRPr="008D6A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</w:t>
      </w:r>
      <w:r w:rsidR="009D1B47" w:rsidRPr="008D6A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D1B47" w:rsidRPr="008D6A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9D1B47" w:rsidRPr="008D6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9D1B47" w:rsidRPr="008D6AF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D02ED" w:rsidRPr="008D6AFF" w:rsidRDefault="000D02ED" w:rsidP="000D02ED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D6AFF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8D6AFF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2110C0">
        <w:rPr>
          <w:rFonts w:ascii="Times New Roman" w:eastAsia="Times New Roman" w:hAnsi="Times New Roman" w:cs="Times New Roman"/>
          <w:sz w:val="24"/>
          <w:szCs w:val="24"/>
          <w:lang w:val="sr-Latn-CS"/>
        </w:rPr>
        <w:t>Sednica</w:t>
      </w:r>
      <w:r w:rsidRPr="008D6AF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2110C0">
        <w:rPr>
          <w:rFonts w:ascii="Times New Roman" w:eastAsia="Times New Roman" w:hAnsi="Times New Roman" w:cs="Times New Roman"/>
          <w:sz w:val="24"/>
          <w:szCs w:val="24"/>
          <w:lang w:val="sr-Latn-CS"/>
        </w:rPr>
        <w:t>je</w:t>
      </w:r>
      <w:r w:rsidRPr="008D6AF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2110C0">
        <w:rPr>
          <w:rFonts w:ascii="Times New Roman" w:eastAsia="Times New Roman" w:hAnsi="Times New Roman" w:cs="Times New Roman"/>
          <w:sz w:val="24"/>
          <w:szCs w:val="24"/>
          <w:lang w:val="sr-Latn-CS"/>
        </w:rPr>
        <w:t>završena</w:t>
      </w:r>
      <w:r w:rsidRPr="008D6AF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2110C0">
        <w:rPr>
          <w:rFonts w:ascii="Times New Roman" w:eastAsia="Times New Roman" w:hAnsi="Times New Roman" w:cs="Times New Roman"/>
          <w:sz w:val="24"/>
          <w:szCs w:val="24"/>
          <w:lang w:val="sr-Latn-CS"/>
        </w:rPr>
        <w:t>u</w:t>
      </w:r>
      <w:r w:rsidRPr="008D6AF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D6AFF">
        <w:rPr>
          <w:rFonts w:ascii="Times New Roman" w:eastAsia="Times New Roman" w:hAnsi="Times New Roman" w:cs="Times New Roman"/>
          <w:sz w:val="24"/>
          <w:szCs w:val="24"/>
          <w:lang w:val="sr-Cyrl-RS"/>
        </w:rPr>
        <w:t>14,</w:t>
      </w:r>
      <w:r w:rsidR="009D1B47" w:rsidRPr="008D6AFF">
        <w:rPr>
          <w:rFonts w:ascii="Times New Roman" w:eastAsia="Times New Roman" w:hAnsi="Times New Roman" w:cs="Times New Roman"/>
          <w:sz w:val="24"/>
          <w:szCs w:val="24"/>
          <w:lang w:val="sr-Cyrl-RS"/>
        </w:rPr>
        <w:t>45</w:t>
      </w:r>
      <w:r w:rsidRPr="008D6A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10C0">
        <w:rPr>
          <w:rFonts w:ascii="Times New Roman" w:eastAsia="Times New Roman" w:hAnsi="Times New Roman" w:cs="Times New Roman"/>
          <w:sz w:val="24"/>
          <w:szCs w:val="24"/>
          <w:lang w:val="sr-Latn-CS"/>
        </w:rPr>
        <w:t>časova</w:t>
      </w:r>
      <w:r w:rsidRPr="008D6AF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    </w:t>
      </w:r>
    </w:p>
    <w:p w:rsidR="000D02ED" w:rsidRPr="008D6AFF" w:rsidRDefault="000D02ED" w:rsidP="008D6AF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AFF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8D6AFF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="002110C0">
        <w:rPr>
          <w:rFonts w:ascii="Times New Roman" w:eastAsia="Times New Roman" w:hAnsi="Times New Roman" w:cs="Times New Roman"/>
          <w:sz w:val="24"/>
          <w:szCs w:val="24"/>
          <w:lang w:val="sr-Latn-CS"/>
        </w:rPr>
        <w:t>Sastavni</w:t>
      </w:r>
      <w:r w:rsidRPr="008D6AF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2110C0">
        <w:rPr>
          <w:rFonts w:ascii="Times New Roman" w:eastAsia="Times New Roman" w:hAnsi="Times New Roman" w:cs="Times New Roman"/>
          <w:sz w:val="24"/>
          <w:szCs w:val="24"/>
          <w:lang w:val="sr-Latn-CS"/>
        </w:rPr>
        <w:t>deo</w:t>
      </w:r>
      <w:r w:rsidRPr="008D6AF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2110C0">
        <w:rPr>
          <w:rFonts w:ascii="Times New Roman" w:eastAsia="Times New Roman" w:hAnsi="Times New Roman" w:cs="Times New Roman"/>
          <w:sz w:val="24"/>
          <w:szCs w:val="24"/>
          <w:lang w:val="sr-Latn-CS"/>
        </w:rPr>
        <w:t>zapisnika</w:t>
      </w:r>
      <w:r w:rsidRPr="008D6AF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2110C0">
        <w:rPr>
          <w:rFonts w:ascii="Times New Roman" w:eastAsia="Times New Roman" w:hAnsi="Times New Roman" w:cs="Times New Roman"/>
          <w:sz w:val="24"/>
          <w:szCs w:val="24"/>
          <w:lang w:val="sr-Latn-CS"/>
        </w:rPr>
        <w:t>čine</w:t>
      </w:r>
      <w:r w:rsidRPr="008D6AF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2110C0">
        <w:rPr>
          <w:rFonts w:ascii="Times New Roman" w:eastAsia="Times New Roman" w:hAnsi="Times New Roman" w:cs="Times New Roman"/>
          <w:sz w:val="24"/>
          <w:szCs w:val="24"/>
          <w:lang w:val="sr-Latn-CS"/>
        </w:rPr>
        <w:t>stenografske</w:t>
      </w:r>
      <w:r w:rsidRPr="008D6AF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2110C0">
        <w:rPr>
          <w:rFonts w:ascii="Times New Roman" w:eastAsia="Times New Roman" w:hAnsi="Times New Roman" w:cs="Times New Roman"/>
          <w:sz w:val="24"/>
          <w:szCs w:val="24"/>
          <w:lang w:val="sr-Latn-CS"/>
        </w:rPr>
        <w:t>beleške</w:t>
      </w:r>
      <w:r w:rsidRPr="008D6AFF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  <w:r w:rsidRPr="008D6A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</w:t>
      </w:r>
      <w:r w:rsidR="009D1B47" w:rsidRPr="008D6A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</w:t>
      </w:r>
    </w:p>
    <w:p w:rsidR="000D02ED" w:rsidRPr="008D6AFF" w:rsidRDefault="000D02ED" w:rsidP="000D02ED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  <w:r w:rsidRPr="008D6A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</w:t>
      </w:r>
    </w:p>
    <w:p w:rsidR="000D02ED" w:rsidRPr="008D6AFF" w:rsidRDefault="000D02ED" w:rsidP="000D02E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AF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SEKRETAR</w:t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</w:t>
      </w:r>
      <w:r w:rsid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</w:t>
      </w:r>
      <w:r w:rsidRPr="008D6AFF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="002110C0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</w:p>
    <w:p w:rsidR="000D02ED" w:rsidRPr="008D6AFF" w:rsidRDefault="000D02ED" w:rsidP="000D02E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0D02ED" w:rsidRPr="008D6AFF" w:rsidRDefault="002110C0" w:rsidP="000D02E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</w:t>
      </w:r>
      <w:r w:rsidR="000D02ED"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Radoje</w:t>
      </w:r>
      <w:r w:rsidR="000D02ED"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Cerović</w:t>
      </w:r>
      <w:r w:rsidR="000D02ED"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="000D02ED"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 w:rsidR="000D02ED"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="000D02ED"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0D02ED" w:rsidRPr="008D6AFF" w:rsidRDefault="000D02ED" w:rsidP="000D02E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8D6AFF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sectPr w:rsidR="000D02ED" w:rsidRPr="008D6AFF" w:rsidSect="005D1D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99B" w:rsidRDefault="0034499B">
      <w:pPr>
        <w:spacing w:after="0" w:line="240" w:lineRule="auto"/>
      </w:pPr>
      <w:r>
        <w:separator/>
      </w:r>
    </w:p>
  </w:endnote>
  <w:endnote w:type="continuationSeparator" w:id="0">
    <w:p w:rsidR="0034499B" w:rsidRDefault="00344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0C0" w:rsidRDefault="002110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195385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DB1" w:rsidRPr="009A7DEA" w:rsidRDefault="002F46D2">
        <w:pPr>
          <w:pStyle w:val="Footer"/>
          <w:jc w:val="center"/>
          <w:rPr>
            <w:rFonts w:ascii="Times New Roman" w:hAnsi="Times New Roman" w:cs="Times New Roman"/>
          </w:rPr>
        </w:pPr>
        <w:r w:rsidRPr="009A7DEA">
          <w:rPr>
            <w:rFonts w:ascii="Times New Roman" w:hAnsi="Times New Roman" w:cs="Times New Roman"/>
          </w:rPr>
          <w:fldChar w:fldCharType="begin"/>
        </w:r>
        <w:r w:rsidRPr="009A7DEA">
          <w:rPr>
            <w:rFonts w:ascii="Times New Roman" w:hAnsi="Times New Roman" w:cs="Times New Roman"/>
          </w:rPr>
          <w:instrText xml:space="preserve"> PAGE   \* MERGEFORMAT </w:instrText>
        </w:r>
        <w:r w:rsidRPr="009A7DEA">
          <w:rPr>
            <w:rFonts w:ascii="Times New Roman" w:hAnsi="Times New Roman" w:cs="Times New Roman"/>
          </w:rPr>
          <w:fldChar w:fldCharType="separate"/>
        </w:r>
        <w:r w:rsidR="002110C0">
          <w:rPr>
            <w:rFonts w:ascii="Times New Roman" w:hAnsi="Times New Roman" w:cs="Times New Roman"/>
            <w:noProof/>
          </w:rPr>
          <w:t>4</w:t>
        </w:r>
        <w:r w:rsidRPr="009A7DE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D1DB1" w:rsidRDefault="003449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0C0" w:rsidRDefault="002110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99B" w:rsidRDefault="0034499B">
      <w:pPr>
        <w:spacing w:after="0" w:line="240" w:lineRule="auto"/>
      </w:pPr>
      <w:r>
        <w:separator/>
      </w:r>
    </w:p>
  </w:footnote>
  <w:footnote w:type="continuationSeparator" w:id="0">
    <w:p w:rsidR="0034499B" w:rsidRDefault="00344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0C0" w:rsidRDefault="002110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0C0" w:rsidRDefault="002110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0C0" w:rsidRDefault="002110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2ED"/>
    <w:rsid w:val="000D02ED"/>
    <w:rsid w:val="00103355"/>
    <w:rsid w:val="002110C0"/>
    <w:rsid w:val="002E355C"/>
    <w:rsid w:val="002F46D2"/>
    <w:rsid w:val="0034499B"/>
    <w:rsid w:val="006867A7"/>
    <w:rsid w:val="008D6AFF"/>
    <w:rsid w:val="009636A1"/>
    <w:rsid w:val="009D1B47"/>
    <w:rsid w:val="00AD726F"/>
    <w:rsid w:val="00C5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D0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2ED"/>
  </w:style>
  <w:style w:type="paragraph" w:customStyle="1" w:styleId="Style1">
    <w:name w:val="Style1"/>
    <w:basedOn w:val="Normal"/>
    <w:uiPriority w:val="99"/>
    <w:rsid w:val="000D02ED"/>
    <w:pPr>
      <w:widowControl w:val="0"/>
      <w:autoSpaceDE w:val="0"/>
      <w:autoSpaceDN w:val="0"/>
      <w:adjustRightInd w:val="0"/>
      <w:spacing w:after="0" w:line="278" w:lineRule="exact"/>
      <w:ind w:firstLine="10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0D02ED"/>
    <w:rPr>
      <w:rFonts w:ascii="Arial" w:hAnsi="Arial" w:cs="Arial"/>
      <w:color w:val="000000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0D02ED"/>
    <w:rPr>
      <w:rFonts w:ascii="Arial" w:hAnsi="Arial" w:cs="Arial"/>
      <w:b/>
      <w:bCs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11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0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D0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2ED"/>
  </w:style>
  <w:style w:type="paragraph" w:customStyle="1" w:styleId="Style1">
    <w:name w:val="Style1"/>
    <w:basedOn w:val="Normal"/>
    <w:uiPriority w:val="99"/>
    <w:rsid w:val="000D02ED"/>
    <w:pPr>
      <w:widowControl w:val="0"/>
      <w:autoSpaceDE w:val="0"/>
      <w:autoSpaceDN w:val="0"/>
      <w:adjustRightInd w:val="0"/>
      <w:spacing w:after="0" w:line="278" w:lineRule="exact"/>
      <w:ind w:firstLine="10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0D02ED"/>
    <w:rPr>
      <w:rFonts w:ascii="Arial" w:hAnsi="Arial" w:cs="Arial"/>
      <w:color w:val="000000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0D02ED"/>
    <w:rPr>
      <w:rFonts w:ascii="Arial" w:hAnsi="Arial" w:cs="Arial"/>
      <w:b/>
      <w:bCs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11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Nikola Pavic</cp:lastModifiedBy>
  <cp:revision>2</cp:revision>
  <cp:lastPrinted>2021-01-28T07:59:00Z</cp:lastPrinted>
  <dcterms:created xsi:type="dcterms:W3CDTF">2021-02-01T11:41:00Z</dcterms:created>
  <dcterms:modified xsi:type="dcterms:W3CDTF">2021-02-01T11:41:00Z</dcterms:modified>
</cp:coreProperties>
</file>